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EE" w:rsidRPr="00FA4E59" w:rsidRDefault="00D653EE" w:rsidP="00D653EE">
      <w:pPr>
        <w:tabs>
          <w:tab w:val="left" w:pos="204"/>
        </w:tabs>
        <w:autoSpaceDE w:val="0"/>
        <w:jc w:val="center"/>
        <w:rPr>
          <w:rFonts w:ascii="Tw Cen MT" w:hAnsi="Tw Cen MT"/>
          <w:sz w:val="24"/>
          <w:szCs w:val="24"/>
        </w:rPr>
      </w:pPr>
      <w:bookmarkStart w:id="0" w:name="_GoBack"/>
      <w:bookmarkEnd w:id="0"/>
      <w:r>
        <w:rPr>
          <w:rFonts w:ascii="Tw Cen MT" w:hAnsi="Tw Cen MT"/>
          <w:sz w:val="24"/>
          <w:szCs w:val="24"/>
        </w:rPr>
        <w:t>ANNO SCOLASTICO _____________</w:t>
      </w:r>
    </w:p>
    <w:p w:rsidR="00D653EE" w:rsidRPr="00FA4E59" w:rsidRDefault="00D653EE" w:rsidP="00D653EE">
      <w:pPr>
        <w:jc w:val="both"/>
        <w:rPr>
          <w:rFonts w:ascii="Tw Cen MT" w:hAnsi="Tw Cen MT"/>
          <w:b/>
          <w:sz w:val="24"/>
        </w:rPr>
      </w:pPr>
    </w:p>
    <w:p w:rsidR="00D653EE" w:rsidRPr="00FA4E59" w:rsidRDefault="00D653EE" w:rsidP="00D653EE">
      <w:pPr>
        <w:jc w:val="both"/>
        <w:rPr>
          <w:rFonts w:ascii="Tw Cen MT" w:hAnsi="Tw Cen MT"/>
          <w:b/>
          <w:sz w:val="24"/>
        </w:rPr>
      </w:pPr>
      <w:r w:rsidRPr="00FA4E59">
        <w:rPr>
          <w:rFonts w:ascii="Tw Cen MT" w:hAnsi="Tw Cen MT"/>
          <w:b/>
          <w:sz w:val="24"/>
        </w:rPr>
        <w:t xml:space="preserve">VERBALE </w:t>
      </w:r>
      <w:r>
        <w:rPr>
          <w:rFonts w:ascii="Tw Cen MT" w:hAnsi="Tw Cen MT"/>
          <w:b/>
          <w:sz w:val="24"/>
        </w:rPr>
        <w:t xml:space="preserve">  </w:t>
      </w:r>
      <w:r w:rsidRPr="00FA4E59">
        <w:rPr>
          <w:rFonts w:ascii="Tw Cen MT" w:hAnsi="Tw Cen MT"/>
          <w:b/>
          <w:sz w:val="24"/>
        </w:rPr>
        <w:t xml:space="preserve">  N.</w:t>
      </w:r>
      <w:r>
        <w:rPr>
          <w:rFonts w:ascii="Tw Cen MT" w:hAnsi="Tw Cen MT"/>
          <w:b/>
          <w:sz w:val="24"/>
        </w:rPr>
        <w:t xml:space="preserve"> ___</w:t>
      </w:r>
    </w:p>
    <w:p w:rsidR="00D653EE" w:rsidRPr="00FA4E59" w:rsidRDefault="00D653EE" w:rsidP="00D653EE">
      <w:pPr>
        <w:jc w:val="both"/>
        <w:rPr>
          <w:rFonts w:ascii="Tw Cen MT" w:hAnsi="Tw Cen MT"/>
          <w:b/>
          <w:sz w:val="24"/>
        </w:rPr>
      </w:pPr>
    </w:p>
    <w:p w:rsidR="00D653EE" w:rsidRPr="00FA4E59" w:rsidRDefault="00D653EE" w:rsidP="00D653EE">
      <w:pPr>
        <w:spacing w:line="360" w:lineRule="auto"/>
        <w:jc w:val="both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 xml:space="preserve">Il giorno ______ </w:t>
      </w:r>
      <w:r w:rsidRPr="00FA4E59">
        <w:rPr>
          <w:rFonts w:ascii="Tw Cen MT" w:hAnsi="Tw Cen MT"/>
          <w:sz w:val="24"/>
        </w:rPr>
        <w:t xml:space="preserve">del mese di Novembre dell'anno </w:t>
      </w:r>
      <w:r>
        <w:rPr>
          <w:rFonts w:ascii="Tw Cen MT" w:hAnsi="Tw Cen MT"/>
          <w:sz w:val="24"/>
        </w:rPr>
        <w:t xml:space="preserve">_________ alle ore ______  </w:t>
      </w:r>
      <w:r w:rsidRPr="00FA4E59">
        <w:rPr>
          <w:rFonts w:ascii="Tw Cen MT" w:hAnsi="Tw Cen MT"/>
          <w:sz w:val="24"/>
        </w:rPr>
        <w:t xml:space="preserve">  si è riunit</w:t>
      </w:r>
      <w:r>
        <w:rPr>
          <w:rFonts w:ascii="Tw Cen MT" w:hAnsi="Tw Cen MT"/>
          <w:sz w:val="24"/>
        </w:rPr>
        <w:t xml:space="preserve">o il Consiglio di Classe della ______ </w:t>
      </w:r>
      <w:r w:rsidRPr="00FA4E59">
        <w:rPr>
          <w:rFonts w:ascii="Tw Cen MT" w:hAnsi="Tw Cen MT"/>
          <w:sz w:val="24"/>
        </w:rPr>
        <w:t>per procedere alla discussione del seguente ORDINE DEL GIORNO preventivamente concordato:</w:t>
      </w:r>
    </w:p>
    <w:p w:rsidR="00D653EE" w:rsidRDefault="00620416" w:rsidP="00D653EE">
      <w:pPr>
        <w:numPr>
          <w:ilvl w:val="0"/>
          <w:numId w:val="21"/>
        </w:numPr>
        <w:suppressAutoHyphens w:val="0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Situazione didattico disciplinare degli allievi</w:t>
      </w:r>
    </w:p>
    <w:p w:rsidR="002658D7" w:rsidRPr="00E87991" w:rsidRDefault="002658D7" w:rsidP="00E87991">
      <w:pPr>
        <w:numPr>
          <w:ilvl w:val="0"/>
          <w:numId w:val="21"/>
        </w:numPr>
        <w:suppressAutoHyphens w:val="0"/>
        <w:jc w:val="both"/>
        <w:rPr>
          <w:rFonts w:ascii="Tw Cen MT" w:hAnsi="Tw Cen MT"/>
          <w:sz w:val="24"/>
          <w:szCs w:val="24"/>
        </w:rPr>
      </w:pPr>
      <w:r w:rsidRPr="002658D7">
        <w:rPr>
          <w:rFonts w:ascii="Tw Cen MT" w:hAnsi="Tw Cen MT"/>
          <w:sz w:val="24"/>
          <w:szCs w:val="24"/>
        </w:rPr>
        <w:t>Delibera dell’adozione della valutazione differenziata</w:t>
      </w:r>
      <w:r w:rsidR="00E87991">
        <w:rPr>
          <w:rFonts w:ascii="Tw Cen MT" w:hAnsi="Tw Cen MT"/>
          <w:sz w:val="24"/>
          <w:szCs w:val="24"/>
        </w:rPr>
        <w:t xml:space="preserve"> / </w:t>
      </w:r>
      <w:r w:rsidRPr="00E87991">
        <w:rPr>
          <w:rFonts w:ascii="Tw Cen MT" w:hAnsi="Tw Cen MT"/>
          <w:sz w:val="24"/>
          <w:szCs w:val="24"/>
        </w:rPr>
        <w:t>per obiettivi minimi</w:t>
      </w:r>
    </w:p>
    <w:p w:rsidR="00D653EE" w:rsidRPr="00732BFB" w:rsidRDefault="00D653EE" w:rsidP="00D653EE">
      <w:pPr>
        <w:numPr>
          <w:ilvl w:val="0"/>
          <w:numId w:val="21"/>
        </w:numPr>
        <w:suppressAutoHyphens w:val="0"/>
        <w:jc w:val="both"/>
        <w:rPr>
          <w:rFonts w:ascii="Tw Cen MT" w:hAnsi="Tw Cen MT"/>
          <w:sz w:val="24"/>
          <w:szCs w:val="24"/>
        </w:rPr>
      </w:pPr>
      <w:r w:rsidRPr="00732BFB">
        <w:rPr>
          <w:rFonts w:ascii="Tw Cen MT" w:hAnsi="Tw Cen MT"/>
          <w:sz w:val="24"/>
          <w:szCs w:val="24"/>
        </w:rPr>
        <w:t>Viaggio di istruzione</w:t>
      </w:r>
    </w:p>
    <w:p w:rsidR="00D653EE" w:rsidRPr="00732BFB" w:rsidRDefault="002658D7" w:rsidP="00D653EE">
      <w:pPr>
        <w:numPr>
          <w:ilvl w:val="0"/>
          <w:numId w:val="21"/>
        </w:numPr>
        <w:suppressAutoHyphens w:val="0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Incontro con le rappresentanze</w:t>
      </w:r>
    </w:p>
    <w:p w:rsidR="00D653EE" w:rsidRDefault="00D653EE" w:rsidP="00D653EE">
      <w:pPr>
        <w:jc w:val="both"/>
        <w:rPr>
          <w:rFonts w:ascii="Tw Cen MT" w:hAnsi="Tw Cen MT"/>
          <w:sz w:val="24"/>
        </w:rPr>
      </w:pPr>
    </w:p>
    <w:p w:rsidR="00DA2892" w:rsidRPr="00DA2892" w:rsidRDefault="00DA2892" w:rsidP="00DA2892">
      <w:pPr>
        <w:jc w:val="both"/>
        <w:rPr>
          <w:rFonts w:ascii="Tw Cen MT" w:eastAsia="Arial" w:hAnsi="Tw Cen MT"/>
          <w:i/>
          <w:sz w:val="24"/>
          <w:szCs w:val="24"/>
        </w:rPr>
      </w:pPr>
      <w:r w:rsidRPr="00DA2892">
        <w:rPr>
          <w:rFonts w:ascii="Tw Cen MT" w:eastAsia="Arial" w:hAnsi="Tw Cen MT"/>
          <w:i/>
          <w:sz w:val="24"/>
          <w:szCs w:val="24"/>
        </w:rPr>
        <w:t xml:space="preserve">Il consiglio si svolge solo con i docenti per </w:t>
      </w:r>
      <w:r w:rsidR="004E56AF">
        <w:rPr>
          <w:rFonts w:ascii="Tw Cen MT" w:eastAsia="Arial" w:hAnsi="Tw Cen MT"/>
          <w:i/>
          <w:sz w:val="24"/>
          <w:szCs w:val="24"/>
        </w:rPr>
        <w:t>20</w:t>
      </w:r>
      <w:r w:rsidRPr="00DA2892">
        <w:rPr>
          <w:rFonts w:ascii="Tw Cen MT" w:eastAsia="Arial" w:hAnsi="Tw Cen MT"/>
          <w:i/>
          <w:sz w:val="24"/>
          <w:szCs w:val="24"/>
        </w:rPr>
        <w:t xml:space="preserve"> minuti e </w:t>
      </w:r>
      <w:r>
        <w:rPr>
          <w:rFonts w:ascii="Tw Cen MT" w:eastAsia="Arial" w:hAnsi="Tw Cen MT"/>
          <w:i/>
          <w:sz w:val="24"/>
          <w:szCs w:val="24"/>
        </w:rPr>
        <w:t xml:space="preserve">per </w:t>
      </w:r>
      <w:r w:rsidR="004E56AF">
        <w:rPr>
          <w:rFonts w:ascii="Tw Cen MT" w:eastAsia="Arial" w:hAnsi="Tw Cen MT"/>
          <w:i/>
          <w:sz w:val="24"/>
          <w:szCs w:val="24"/>
        </w:rPr>
        <w:t>20</w:t>
      </w:r>
      <w:r w:rsidRPr="00DA2892">
        <w:rPr>
          <w:rFonts w:ascii="Tw Cen MT" w:eastAsia="Arial" w:hAnsi="Tw Cen MT"/>
          <w:i/>
          <w:sz w:val="24"/>
          <w:szCs w:val="24"/>
        </w:rPr>
        <w:t xml:space="preserve"> minuti con i rappresentanti di classe dei genitori e degli studenti.</w:t>
      </w:r>
    </w:p>
    <w:p w:rsidR="00DA2892" w:rsidRDefault="00DA2892" w:rsidP="00D653EE">
      <w:pPr>
        <w:jc w:val="both"/>
        <w:rPr>
          <w:rFonts w:ascii="Tw Cen MT" w:hAnsi="Tw Cen MT"/>
          <w:sz w:val="24"/>
        </w:rPr>
      </w:pPr>
    </w:p>
    <w:p w:rsidR="00733E24" w:rsidRPr="00733E24" w:rsidRDefault="00733E24" w:rsidP="00733E24">
      <w:pPr>
        <w:suppressAutoHyphens w:val="0"/>
        <w:jc w:val="both"/>
        <w:rPr>
          <w:rFonts w:ascii="Tw Cen MT" w:hAnsi="Tw Cen MT" w:cs="Times New Roman"/>
          <w:sz w:val="24"/>
          <w:szCs w:val="24"/>
          <w:lang w:eastAsia="it-IT"/>
        </w:rPr>
      </w:pPr>
      <w:r w:rsidRPr="00733E24">
        <w:rPr>
          <w:rFonts w:ascii="Tw Cen MT" w:hAnsi="Tw Cen MT" w:cs="Times New Roman"/>
          <w:sz w:val="24"/>
          <w:szCs w:val="24"/>
          <w:lang w:eastAsia="it-IT"/>
        </w:rPr>
        <w:t>Presiede _________________</w:t>
      </w:r>
    </w:p>
    <w:p w:rsidR="00733E24" w:rsidRPr="00733E24" w:rsidRDefault="00733E24" w:rsidP="00733E24">
      <w:pPr>
        <w:suppressAutoHyphens w:val="0"/>
        <w:jc w:val="both"/>
        <w:rPr>
          <w:rFonts w:ascii="Tw Cen MT" w:hAnsi="Tw Cen MT" w:cs="Times New Roman"/>
          <w:sz w:val="24"/>
          <w:szCs w:val="24"/>
          <w:lang w:eastAsia="it-IT"/>
        </w:rPr>
      </w:pPr>
      <w:r w:rsidRPr="00733E24">
        <w:rPr>
          <w:rFonts w:ascii="Tw Cen MT" w:hAnsi="Tw Cen MT" w:cs="Times New Roman"/>
          <w:sz w:val="24"/>
          <w:szCs w:val="24"/>
          <w:lang w:eastAsia="it-IT"/>
        </w:rPr>
        <w:t xml:space="preserve">Funge da segretario _________________ </w:t>
      </w:r>
    </w:p>
    <w:p w:rsidR="00D653EE" w:rsidRDefault="00D653EE" w:rsidP="00D653EE">
      <w:pPr>
        <w:jc w:val="both"/>
        <w:rPr>
          <w:rFonts w:ascii="Tw Cen MT" w:hAnsi="Tw Cen MT"/>
          <w:sz w:val="24"/>
        </w:rPr>
      </w:pPr>
    </w:p>
    <w:p w:rsidR="00D653EE" w:rsidRDefault="00D653EE" w:rsidP="00D653EE">
      <w:pPr>
        <w:jc w:val="both"/>
        <w:rPr>
          <w:rFonts w:ascii="Tw Cen MT" w:hAnsi="Tw Cen MT"/>
          <w:sz w:val="24"/>
        </w:rPr>
      </w:pPr>
      <w:r w:rsidRPr="00FA4E59">
        <w:rPr>
          <w:rFonts w:ascii="Tw Cen MT" w:hAnsi="Tw Cen MT"/>
          <w:sz w:val="24"/>
        </w:rPr>
        <w:t>Il consiglio di classe è così composto: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18"/>
        <w:gridCol w:w="2962"/>
        <w:gridCol w:w="1105"/>
        <w:gridCol w:w="1163"/>
      </w:tblGrid>
      <w:tr w:rsidR="00D653EE" w:rsidRPr="00B44760" w:rsidTr="009E7CE4">
        <w:tc>
          <w:tcPr>
            <w:tcW w:w="4621" w:type="dxa"/>
          </w:tcPr>
          <w:p w:rsidR="00D653EE" w:rsidRPr="00B44760" w:rsidRDefault="00D653EE" w:rsidP="009E7CE4">
            <w:pPr>
              <w:jc w:val="center"/>
              <w:rPr>
                <w:rFonts w:ascii="Tw Cen MT" w:hAnsi="Tw Cen MT"/>
                <w:sz w:val="24"/>
              </w:rPr>
            </w:pPr>
            <w:r w:rsidRPr="00B44760">
              <w:rPr>
                <w:rFonts w:ascii="Tw Cen MT" w:hAnsi="Tw Cen MT"/>
                <w:sz w:val="24"/>
              </w:rPr>
              <w:t>DOCENTI</w:t>
            </w:r>
          </w:p>
          <w:p w:rsidR="00D653EE" w:rsidRPr="00B44760" w:rsidRDefault="00D653EE" w:rsidP="009E7CE4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B44760">
              <w:rPr>
                <w:rFonts w:ascii="Tw Cen MT" w:hAnsi="Tw Cen MT"/>
                <w:sz w:val="16"/>
                <w:szCs w:val="16"/>
              </w:rPr>
              <w:t>Inserire i nomi</w:t>
            </w:r>
          </w:p>
        </w:tc>
        <w:tc>
          <w:tcPr>
            <w:tcW w:w="2964" w:type="dxa"/>
          </w:tcPr>
          <w:p w:rsidR="00D653EE" w:rsidRPr="00B44760" w:rsidRDefault="00D653EE" w:rsidP="009E7CE4">
            <w:pPr>
              <w:jc w:val="center"/>
              <w:rPr>
                <w:rFonts w:ascii="Tw Cen MT" w:hAnsi="Tw Cen MT"/>
                <w:sz w:val="24"/>
              </w:rPr>
            </w:pPr>
            <w:r w:rsidRPr="00B44760">
              <w:rPr>
                <w:rFonts w:ascii="Tw Cen MT" w:hAnsi="Tw Cen MT"/>
                <w:sz w:val="24"/>
              </w:rPr>
              <w:t>MATERIA</w:t>
            </w:r>
          </w:p>
          <w:p w:rsidR="00D653EE" w:rsidRPr="00B44760" w:rsidRDefault="00D653EE" w:rsidP="009E7CE4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B44760">
              <w:rPr>
                <w:rFonts w:ascii="Tw Cen MT" w:hAnsi="Tw Cen MT"/>
                <w:sz w:val="16"/>
                <w:szCs w:val="16"/>
              </w:rPr>
              <w:t>Inserire materie</w:t>
            </w:r>
          </w:p>
        </w:tc>
        <w:tc>
          <w:tcPr>
            <w:tcW w:w="1105" w:type="dxa"/>
          </w:tcPr>
          <w:p w:rsidR="00D653EE" w:rsidRPr="00B44760" w:rsidRDefault="00D653EE" w:rsidP="009E7CE4">
            <w:pPr>
              <w:jc w:val="center"/>
              <w:rPr>
                <w:rFonts w:ascii="Tw Cen MT" w:hAnsi="Tw Cen MT"/>
                <w:sz w:val="24"/>
              </w:rPr>
            </w:pPr>
            <w:r w:rsidRPr="00B44760">
              <w:rPr>
                <w:rFonts w:ascii="Tw Cen MT" w:hAnsi="Tw Cen MT"/>
                <w:sz w:val="24"/>
              </w:rPr>
              <w:t>PRESENTI</w:t>
            </w:r>
          </w:p>
          <w:p w:rsidR="00D653EE" w:rsidRPr="00B44760" w:rsidRDefault="00D653EE" w:rsidP="009E7CE4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B44760">
              <w:rPr>
                <w:rFonts w:ascii="Tw Cen MT" w:hAnsi="Tw Cen MT"/>
                <w:sz w:val="16"/>
                <w:szCs w:val="16"/>
              </w:rPr>
              <w:t>Fare una crocetta</w:t>
            </w:r>
          </w:p>
        </w:tc>
        <w:tc>
          <w:tcPr>
            <w:tcW w:w="1163" w:type="dxa"/>
          </w:tcPr>
          <w:p w:rsidR="00D653EE" w:rsidRPr="00B44760" w:rsidRDefault="00D653EE" w:rsidP="009E7CE4">
            <w:pPr>
              <w:jc w:val="center"/>
              <w:rPr>
                <w:rFonts w:ascii="Tw Cen MT" w:hAnsi="Tw Cen MT"/>
                <w:sz w:val="24"/>
              </w:rPr>
            </w:pPr>
            <w:r w:rsidRPr="00B44760">
              <w:rPr>
                <w:rFonts w:ascii="Tw Cen MT" w:hAnsi="Tw Cen MT"/>
                <w:sz w:val="24"/>
              </w:rPr>
              <w:t>ASSENTI</w:t>
            </w:r>
          </w:p>
          <w:p w:rsidR="00D653EE" w:rsidRPr="00B44760" w:rsidRDefault="00D653EE" w:rsidP="009E7CE4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B44760">
              <w:rPr>
                <w:rFonts w:ascii="Tw Cen MT" w:hAnsi="Tw Cen MT"/>
                <w:sz w:val="16"/>
                <w:szCs w:val="16"/>
              </w:rPr>
              <w:t>fare una crocetta</w:t>
            </w:r>
          </w:p>
        </w:tc>
      </w:tr>
      <w:tr w:rsidR="00D653EE" w:rsidRPr="00B44760" w:rsidTr="009E7CE4">
        <w:tc>
          <w:tcPr>
            <w:tcW w:w="4621" w:type="dxa"/>
          </w:tcPr>
          <w:p w:rsidR="00D653EE" w:rsidRPr="00B44760" w:rsidRDefault="00D653EE" w:rsidP="009E7CE4">
            <w:pPr>
              <w:jc w:val="both"/>
              <w:rPr>
                <w:rFonts w:ascii="Tw Cen MT" w:hAnsi="Tw Cen MT"/>
                <w:sz w:val="24"/>
              </w:rPr>
            </w:pPr>
          </w:p>
        </w:tc>
        <w:tc>
          <w:tcPr>
            <w:tcW w:w="2964" w:type="dxa"/>
          </w:tcPr>
          <w:p w:rsidR="00D653EE" w:rsidRPr="00B44760" w:rsidRDefault="00D653EE" w:rsidP="009E7CE4">
            <w:pPr>
              <w:jc w:val="both"/>
              <w:rPr>
                <w:rFonts w:ascii="Tw Cen MT" w:hAnsi="Tw Cen MT"/>
                <w:sz w:val="24"/>
              </w:rPr>
            </w:pPr>
          </w:p>
        </w:tc>
        <w:tc>
          <w:tcPr>
            <w:tcW w:w="1105" w:type="dxa"/>
          </w:tcPr>
          <w:p w:rsidR="00D653EE" w:rsidRPr="00B44760" w:rsidRDefault="00D653EE" w:rsidP="009E7CE4">
            <w:pPr>
              <w:jc w:val="both"/>
              <w:rPr>
                <w:rFonts w:ascii="Tw Cen MT" w:hAnsi="Tw Cen MT"/>
                <w:sz w:val="24"/>
              </w:rPr>
            </w:pPr>
          </w:p>
        </w:tc>
        <w:tc>
          <w:tcPr>
            <w:tcW w:w="1163" w:type="dxa"/>
          </w:tcPr>
          <w:p w:rsidR="00D653EE" w:rsidRPr="00B44760" w:rsidRDefault="00D653EE" w:rsidP="009E7CE4">
            <w:pPr>
              <w:jc w:val="both"/>
              <w:rPr>
                <w:rFonts w:ascii="Tw Cen MT" w:hAnsi="Tw Cen MT"/>
                <w:sz w:val="24"/>
              </w:rPr>
            </w:pPr>
          </w:p>
        </w:tc>
      </w:tr>
      <w:tr w:rsidR="00D653EE" w:rsidRPr="00B44760" w:rsidTr="009E7CE4">
        <w:tc>
          <w:tcPr>
            <w:tcW w:w="4621" w:type="dxa"/>
          </w:tcPr>
          <w:p w:rsidR="00D653EE" w:rsidRPr="00B44760" w:rsidRDefault="00D653EE" w:rsidP="009E7CE4">
            <w:pPr>
              <w:jc w:val="both"/>
              <w:rPr>
                <w:rFonts w:ascii="Tw Cen MT" w:hAnsi="Tw Cen MT"/>
                <w:sz w:val="24"/>
              </w:rPr>
            </w:pPr>
          </w:p>
        </w:tc>
        <w:tc>
          <w:tcPr>
            <w:tcW w:w="2964" w:type="dxa"/>
          </w:tcPr>
          <w:p w:rsidR="00D653EE" w:rsidRPr="00B44760" w:rsidRDefault="00D653EE" w:rsidP="009E7CE4">
            <w:pPr>
              <w:jc w:val="both"/>
              <w:rPr>
                <w:rFonts w:ascii="Tw Cen MT" w:hAnsi="Tw Cen MT"/>
                <w:sz w:val="24"/>
              </w:rPr>
            </w:pPr>
          </w:p>
        </w:tc>
        <w:tc>
          <w:tcPr>
            <w:tcW w:w="1105" w:type="dxa"/>
          </w:tcPr>
          <w:p w:rsidR="00D653EE" w:rsidRPr="00B44760" w:rsidRDefault="00D653EE" w:rsidP="009E7CE4">
            <w:pPr>
              <w:jc w:val="both"/>
              <w:rPr>
                <w:rFonts w:ascii="Tw Cen MT" w:hAnsi="Tw Cen MT"/>
                <w:sz w:val="24"/>
              </w:rPr>
            </w:pPr>
          </w:p>
        </w:tc>
        <w:tc>
          <w:tcPr>
            <w:tcW w:w="1163" w:type="dxa"/>
          </w:tcPr>
          <w:p w:rsidR="00D653EE" w:rsidRPr="00B44760" w:rsidRDefault="00D653EE" w:rsidP="009E7CE4">
            <w:pPr>
              <w:jc w:val="both"/>
              <w:rPr>
                <w:rFonts w:ascii="Tw Cen MT" w:hAnsi="Tw Cen MT"/>
                <w:sz w:val="24"/>
              </w:rPr>
            </w:pPr>
          </w:p>
        </w:tc>
      </w:tr>
      <w:tr w:rsidR="00D653EE" w:rsidRPr="00B44760" w:rsidTr="009E7CE4">
        <w:tc>
          <w:tcPr>
            <w:tcW w:w="4621" w:type="dxa"/>
          </w:tcPr>
          <w:p w:rsidR="00D653EE" w:rsidRPr="00B44760" w:rsidRDefault="00D653EE" w:rsidP="009E7CE4">
            <w:pPr>
              <w:jc w:val="both"/>
              <w:rPr>
                <w:rFonts w:ascii="Tw Cen MT" w:hAnsi="Tw Cen MT"/>
                <w:sz w:val="24"/>
              </w:rPr>
            </w:pPr>
          </w:p>
        </w:tc>
        <w:tc>
          <w:tcPr>
            <w:tcW w:w="2964" w:type="dxa"/>
          </w:tcPr>
          <w:p w:rsidR="00D653EE" w:rsidRPr="00B44760" w:rsidRDefault="00D653EE" w:rsidP="009E7CE4">
            <w:pPr>
              <w:jc w:val="both"/>
              <w:rPr>
                <w:rFonts w:ascii="Tw Cen MT" w:hAnsi="Tw Cen MT"/>
                <w:sz w:val="24"/>
              </w:rPr>
            </w:pPr>
          </w:p>
        </w:tc>
        <w:tc>
          <w:tcPr>
            <w:tcW w:w="1105" w:type="dxa"/>
          </w:tcPr>
          <w:p w:rsidR="00D653EE" w:rsidRPr="00B44760" w:rsidRDefault="00D653EE" w:rsidP="009E7CE4">
            <w:pPr>
              <w:jc w:val="both"/>
              <w:rPr>
                <w:rFonts w:ascii="Tw Cen MT" w:hAnsi="Tw Cen MT"/>
                <w:sz w:val="24"/>
              </w:rPr>
            </w:pPr>
          </w:p>
        </w:tc>
        <w:tc>
          <w:tcPr>
            <w:tcW w:w="1163" w:type="dxa"/>
          </w:tcPr>
          <w:p w:rsidR="00D653EE" w:rsidRPr="00B44760" w:rsidRDefault="00D653EE" w:rsidP="009E7CE4">
            <w:pPr>
              <w:jc w:val="both"/>
              <w:rPr>
                <w:rFonts w:ascii="Tw Cen MT" w:hAnsi="Tw Cen MT"/>
                <w:sz w:val="24"/>
              </w:rPr>
            </w:pPr>
          </w:p>
        </w:tc>
      </w:tr>
      <w:tr w:rsidR="00D653EE" w:rsidRPr="00B44760" w:rsidTr="009E7CE4">
        <w:tc>
          <w:tcPr>
            <w:tcW w:w="4621" w:type="dxa"/>
          </w:tcPr>
          <w:p w:rsidR="00D653EE" w:rsidRPr="00B44760" w:rsidRDefault="00D653EE" w:rsidP="009E7CE4">
            <w:pPr>
              <w:jc w:val="both"/>
              <w:rPr>
                <w:rFonts w:ascii="Tw Cen MT" w:hAnsi="Tw Cen MT"/>
                <w:sz w:val="24"/>
              </w:rPr>
            </w:pPr>
          </w:p>
        </w:tc>
        <w:tc>
          <w:tcPr>
            <w:tcW w:w="2964" w:type="dxa"/>
          </w:tcPr>
          <w:p w:rsidR="00D653EE" w:rsidRPr="00B44760" w:rsidRDefault="00D653EE" w:rsidP="009E7CE4">
            <w:pPr>
              <w:jc w:val="both"/>
              <w:rPr>
                <w:rFonts w:ascii="Tw Cen MT" w:hAnsi="Tw Cen MT"/>
                <w:sz w:val="24"/>
              </w:rPr>
            </w:pPr>
          </w:p>
        </w:tc>
        <w:tc>
          <w:tcPr>
            <w:tcW w:w="1105" w:type="dxa"/>
          </w:tcPr>
          <w:p w:rsidR="00D653EE" w:rsidRPr="00B44760" w:rsidRDefault="00D653EE" w:rsidP="009E7CE4">
            <w:pPr>
              <w:jc w:val="both"/>
              <w:rPr>
                <w:rFonts w:ascii="Tw Cen MT" w:hAnsi="Tw Cen MT"/>
                <w:sz w:val="24"/>
              </w:rPr>
            </w:pPr>
          </w:p>
        </w:tc>
        <w:tc>
          <w:tcPr>
            <w:tcW w:w="1163" w:type="dxa"/>
          </w:tcPr>
          <w:p w:rsidR="00D653EE" w:rsidRPr="00B44760" w:rsidRDefault="00D653EE" w:rsidP="009E7CE4">
            <w:pPr>
              <w:jc w:val="both"/>
              <w:rPr>
                <w:rFonts w:ascii="Tw Cen MT" w:hAnsi="Tw Cen MT"/>
                <w:sz w:val="24"/>
              </w:rPr>
            </w:pPr>
          </w:p>
        </w:tc>
      </w:tr>
      <w:tr w:rsidR="00D653EE" w:rsidRPr="00B44760" w:rsidTr="009E7CE4">
        <w:tc>
          <w:tcPr>
            <w:tcW w:w="4621" w:type="dxa"/>
          </w:tcPr>
          <w:p w:rsidR="00D653EE" w:rsidRPr="00B44760" w:rsidRDefault="00D653EE" w:rsidP="009E7CE4">
            <w:pPr>
              <w:jc w:val="both"/>
              <w:rPr>
                <w:rFonts w:ascii="Tw Cen MT" w:hAnsi="Tw Cen MT"/>
                <w:sz w:val="24"/>
              </w:rPr>
            </w:pPr>
          </w:p>
        </w:tc>
        <w:tc>
          <w:tcPr>
            <w:tcW w:w="2964" w:type="dxa"/>
          </w:tcPr>
          <w:p w:rsidR="00D653EE" w:rsidRPr="00B44760" w:rsidRDefault="00D653EE" w:rsidP="009E7CE4">
            <w:pPr>
              <w:jc w:val="both"/>
              <w:rPr>
                <w:rFonts w:ascii="Tw Cen MT" w:hAnsi="Tw Cen MT"/>
                <w:sz w:val="24"/>
              </w:rPr>
            </w:pPr>
          </w:p>
        </w:tc>
        <w:tc>
          <w:tcPr>
            <w:tcW w:w="1105" w:type="dxa"/>
          </w:tcPr>
          <w:p w:rsidR="00D653EE" w:rsidRPr="00B44760" w:rsidRDefault="00D653EE" w:rsidP="009E7CE4">
            <w:pPr>
              <w:jc w:val="both"/>
              <w:rPr>
                <w:rFonts w:ascii="Tw Cen MT" w:hAnsi="Tw Cen MT"/>
                <w:sz w:val="24"/>
              </w:rPr>
            </w:pPr>
          </w:p>
        </w:tc>
        <w:tc>
          <w:tcPr>
            <w:tcW w:w="1163" w:type="dxa"/>
          </w:tcPr>
          <w:p w:rsidR="00D653EE" w:rsidRPr="00B44760" w:rsidRDefault="00D653EE" w:rsidP="009E7CE4">
            <w:pPr>
              <w:jc w:val="both"/>
              <w:rPr>
                <w:rFonts w:ascii="Tw Cen MT" w:hAnsi="Tw Cen MT"/>
                <w:sz w:val="24"/>
              </w:rPr>
            </w:pPr>
          </w:p>
        </w:tc>
      </w:tr>
      <w:tr w:rsidR="00D653EE" w:rsidRPr="00B44760" w:rsidTr="009E7CE4">
        <w:tc>
          <w:tcPr>
            <w:tcW w:w="4621" w:type="dxa"/>
          </w:tcPr>
          <w:p w:rsidR="00D653EE" w:rsidRPr="00B44760" w:rsidRDefault="00D653EE" w:rsidP="009E7CE4">
            <w:pPr>
              <w:jc w:val="both"/>
              <w:rPr>
                <w:rFonts w:ascii="Tw Cen MT" w:hAnsi="Tw Cen MT"/>
                <w:sz w:val="24"/>
              </w:rPr>
            </w:pPr>
          </w:p>
        </w:tc>
        <w:tc>
          <w:tcPr>
            <w:tcW w:w="2964" w:type="dxa"/>
          </w:tcPr>
          <w:p w:rsidR="00D653EE" w:rsidRPr="00B44760" w:rsidRDefault="00D653EE" w:rsidP="009E7CE4">
            <w:pPr>
              <w:jc w:val="both"/>
              <w:rPr>
                <w:rFonts w:ascii="Tw Cen MT" w:hAnsi="Tw Cen MT"/>
                <w:sz w:val="24"/>
              </w:rPr>
            </w:pPr>
          </w:p>
        </w:tc>
        <w:tc>
          <w:tcPr>
            <w:tcW w:w="1105" w:type="dxa"/>
          </w:tcPr>
          <w:p w:rsidR="00D653EE" w:rsidRPr="00B44760" w:rsidRDefault="00D653EE" w:rsidP="009E7CE4">
            <w:pPr>
              <w:jc w:val="both"/>
              <w:rPr>
                <w:rFonts w:ascii="Tw Cen MT" w:hAnsi="Tw Cen MT"/>
                <w:sz w:val="24"/>
              </w:rPr>
            </w:pPr>
          </w:p>
        </w:tc>
        <w:tc>
          <w:tcPr>
            <w:tcW w:w="1163" w:type="dxa"/>
          </w:tcPr>
          <w:p w:rsidR="00D653EE" w:rsidRPr="00B44760" w:rsidRDefault="00D653EE" w:rsidP="009E7CE4">
            <w:pPr>
              <w:jc w:val="both"/>
              <w:rPr>
                <w:rFonts w:ascii="Tw Cen MT" w:hAnsi="Tw Cen MT"/>
                <w:sz w:val="24"/>
              </w:rPr>
            </w:pPr>
          </w:p>
        </w:tc>
      </w:tr>
      <w:tr w:rsidR="00D653EE" w:rsidRPr="00B44760" w:rsidTr="009E7CE4">
        <w:tc>
          <w:tcPr>
            <w:tcW w:w="4621" w:type="dxa"/>
          </w:tcPr>
          <w:p w:rsidR="00D653EE" w:rsidRPr="00B44760" w:rsidRDefault="00D653EE" w:rsidP="009E7CE4">
            <w:pPr>
              <w:jc w:val="both"/>
              <w:rPr>
                <w:rFonts w:ascii="Tw Cen MT" w:hAnsi="Tw Cen MT"/>
                <w:sz w:val="24"/>
              </w:rPr>
            </w:pPr>
          </w:p>
        </w:tc>
        <w:tc>
          <w:tcPr>
            <w:tcW w:w="2964" w:type="dxa"/>
          </w:tcPr>
          <w:p w:rsidR="00D653EE" w:rsidRPr="00B44760" w:rsidRDefault="00D653EE" w:rsidP="009E7CE4">
            <w:pPr>
              <w:jc w:val="both"/>
              <w:rPr>
                <w:rFonts w:ascii="Tw Cen MT" w:hAnsi="Tw Cen MT"/>
                <w:sz w:val="24"/>
              </w:rPr>
            </w:pPr>
          </w:p>
        </w:tc>
        <w:tc>
          <w:tcPr>
            <w:tcW w:w="1105" w:type="dxa"/>
          </w:tcPr>
          <w:p w:rsidR="00D653EE" w:rsidRPr="00B44760" w:rsidRDefault="00D653EE" w:rsidP="009E7CE4">
            <w:pPr>
              <w:jc w:val="both"/>
              <w:rPr>
                <w:rFonts w:ascii="Tw Cen MT" w:hAnsi="Tw Cen MT"/>
                <w:sz w:val="24"/>
              </w:rPr>
            </w:pPr>
          </w:p>
        </w:tc>
        <w:tc>
          <w:tcPr>
            <w:tcW w:w="1163" w:type="dxa"/>
          </w:tcPr>
          <w:p w:rsidR="00D653EE" w:rsidRPr="00B44760" w:rsidRDefault="00D653EE" w:rsidP="009E7CE4">
            <w:pPr>
              <w:jc w:val="both"/>
              <w:rPr>
                <w:rFonts w:ascii="Tw Cen MT" w:hAnsi="Tw Cen MT"/>
                <w:sz w:val="24"/>
              </w:rPr>
            </w:pPr>
          </w:p>
        </w:tc>
      </w:tr>
      <w:tr w:rsidR="00D653EE" w:rsidRPr="00B44760" w:rsidTr="009E7CE4">
        <w:tc>
          <w:tcPr>
            <w:tcW w:w="4621" w:type="dxa"/>
          </w:tcPr>
          <w:p w:rsidR="00D653EE" w:rsidRPr="00B44760" w:rsidRDefault="00D653EE" w:rsidP="009E7CE4">
            <w:pPr>
              <w:jc w:val="both"/>
              <w:rPr>
                <w:rFonts w:ascii="Tw Cen MT" w:hAnsi="Tw Cen MT"/>
                <w:sz w:val="24"/>
              </w:rPr>
            </w:pPr>
          </w:p>
        </w:tc>
        <w:tc>
          <w:tcPr>
            <w:tcW w:w="2964" w:type="dxa"/>
          </w:tcPr>
          <w:p w:rsidR="00D653EE" w:rsidRPr="00B44760" w:rsidRDefault="00D653EE" w:rsidP="009E7CE4">
            <w:pPr>
              <w:jc w:val="both"/>
              <w:rPr>
                <w:rFonts w:ascii="Tw Cen MT" w:hAnsi="Tw Cen MT"/>
                <w:sz w:val="24"/>
              </w:rPr>
            </w:pPr>
          </w:p>
        </w:tc>
        <w:tc>
          <w:tcPr>
            <w:tcW w:w="1105" w:type="dxa"/>
          </w:tcPr>
          <w:p w:rsidR="00D653EE" w:rsidRPr="00B44760" w:rsidRDefault="00D653EE" w:rsidP="009E7CE4">
            <w:pPr>
              <w:jc w:val="both"/>
              <w:rPr>
                <w:rFonts w:ascii="Tw Cen MT" w:hAnsi="Tw Cen MT"/>
                <w:sz w:val="24"/>
              </w:rPr>
            </w:pPr>
          </w:p>
        </w:tc>
        <w:tc>
          <w:tcPr>
            <w:tcW w:w="1163" w:type="dxa"/>
          </w:tcPr>
          <w:p w:rsidR="00D653EE" w:rsidRPr="00B44760" w:rsidRDefault="00D653EE" w:rsidP="009E7CE4">
            <w:pPr>
              <w:jc w:val="both"/>
              <w:rPr>
                <w:rFonts w:ascii="Tw Cen MT" w:hAnsi="Tw Cen MT"/>
                <w:sz w:val="24"/>
              </w:rPr>
            </w:pPr>
          </w:p>
        </w:tc>
      </w:tr>
      <w:tr w:rsidR="00D653EE" w:rsidRPr="00B44760" w:rsidTr="009E7CE4">
        <w:tc>
          <w:tcPr>
            <w:tcW w:w="4621" w:type="dxa"/>
          </w:tcPr>
          <w:p w:rsidR="00D653EE" w:rsidRPr="00B44760" w:rsidRDefault="00D653EE" w:rsidP="009E7CE4">
            <w:pPr>
              <w:jc w:val="both"/>
              <w:rPr>
                <w:rFonts w:ascii="Tw Cen MT" w:hAnsi="Tw Cen MT"/>
                <w:sz w:val="24"/>
              </w:rPr>
            </w:pPr>
          </w:p>
        </w:tc>
        <w:tc>
          <w:tcPr>
            <w:tcW w:w="2964" w:type="dxa"/>
          </w:tcPr>
          <w:p w:rsidR="00D653EE" w:rsidRPr="00B44760" w:rsidRDefault="00D653EE" w:rsidP="009E7CE4">
            <w:pPr>
              <w:jc w:val="both"/>
              <w:rPr>
                <w:rFonts w:ascii="Tw Cen MT" w:hAnsi="Tw Cen MT"/>
                <w:sz w:val="24"/>
              </w:rPr>
            </w:pPr>
          </w:p>
        </w:tc>
        <w:tc>
          <w:tcPr>
            <w:tcW w:w="1105" w:type="dxa"/>
          </w:tcPr>
          <w:p w:rsidR="00D653EE" w:rsidRPr="00B44760" w:rsidRDefault="00D653EE" w:rsidP="009E7CE4">
            <w:pPr>
              <w:jc w:val="both"/>
              <w:rPr>
                <w:rFonts w:ascii="Tw Cen MT" w:hAnsi="Tw Cen MT"/>
                <w:sz w:val="24"/>
              </w:rPr>
            </w:pPr>
          </w:p>
        </w:tc>
        <w:tc>
          <w:tcPr>
            <w:tcW w:w="1163" w:type="dxa"/>
          </w:tcPr>
          <w:p w:rsidR="00D653EE" w:rsidRPr="00B44760" w:rsidRDefault="00D653EE" w:rsidP="009E7CE4">
            <w:pPr>
              <w:jc w:val="both"/>
              <w:rPr>
                <w:rFonts w:ascii="Tw Cen MT" w:hAnsi="Tw Cen MT"/>
                <w:sz w:val="24"/>
              </w:rPr>
            </w:pPr>
          </w:p>
        </w:tc>
      </w:tr>
      <w:tr w:rsidR="00D653EE" w:rsidRPr="00B44760" w:rsidTr="009E7CE4">
        <w:tc>
          <w:tcPr>
            <w:tcW w:w="4621" w:type="dxa"/>
          </w:tcPr>
          <w:p w:rsidR="00D653EE" w:rsidRPr="00B44760" w:rsidRDefault="00D653EE" w:rsidP="009E7CE4">
            <w:pPr>
              <w:jc w:val="both"/>
              <w:rPr>
                <w:rFonts w:ascii="Tw Cen MT" w:hAnsi="Tw Cen MT"/>
                <w:sz w:val="24"/>
              </w:rPr>
            </w:pPr>
          </w:p>
        </w:tc>
        <w:tc>
          <w:tcPr>
            <w:tcW w:w="2964" w:type="dxa"/>
          </w:tcPr>
          <w:p w:rsidR="00D653EE" w:rsidRPr="00B44760" w:rsidRDefault="00D653EE" w:rsidP="009E7CE4">
            <w:pPr>
              <w:jc w:val="both"/>
              <w:rPr>
                <w:rFonts w:ascii="Tw Cen MT" w:hAnsi="Tw Cen MT"/>
                <w:sz w:val="24"/>
              </w:rPr>
            </w:pPr>
          </w:p>
        </w:tc>
        <w:tc>
          <w:tcPr>
            <w:tcW w:w="1105" w:type="dxa"/>
          </w:tcPr>
          <w:p w:rsidR="00D653EE" w:rsidRPr="00B44760" w:rsidRDefault="00D653EE" w:rsidP="009E7CE4">
            <w:pPr>
              <w:jc w:val="both"/>
              <w:rPr>
                <w:rFonts w:ascii="Tw Cen MT" w:hAnsi="Tw Cen MT"/>
                <w:sz w:val="24"/>
              </w:rPr>
            </w:pPr>
          </w:p>
        </w:tc>
        <w:tc>
          <w:tcPr>
            <w:tcW w:w="1163" w:type="dxa"/>
          </w:tcPr>
          <w:p w:rsidR="00D653EE" w:rsidRPr="00B44760" w:rsidRDefault="00D653EE" w:rsidP="009E7CE4">
            <w:pPr>
              <w:jc w:val="both"/>
              <w:rPr>
                <w:rFonts w:ascii="Tw Cen MT" w:hAnsi="Tw Cen MT"/>
                <w:sz w:val="24"/>
              </w:rPr>
            </w:pPr>
          </w:p>
        </w:tc>
      </w:tr>
      <w:tr w:rsidR="00D653EE" w:rsidRPr="00B44760" w:rsidTr="009E7CE4">
        <w:tc>
          <w:tcPr>
            <w:tcW w:w="4621" w:type="dxa"/>
          </w:tcPr>
          <w:p w:rsidR="00D653EE" w:rsidRPr="00B44760" w:rsidRDefault="00D653EE" w:rsidP="009E7CE4">
            <w:pPr>
              <w:jc w:val="both"/>
              <w:rPr>
                <w:rFonts w:ascii="Tw Cen MT" w:hAnsi="Tw Cen MT"/>
                <w:sz w:val="24"/>
              </w:rPr>
            </w:pPr>
          </w:p>
        </w:tc>
        <w:tc>
          <w:tcPr>
            <w:tcW w:w="2964" w:type="dxa"/>
          </w:tcPr>
          <w:p w:rsidR="00D653EE" w:rsidRPr="00B44760" w:rsidRDefault="00D653EE" w:rsidP="009E7CE4">
            <w:pPr>
              <w:jc w:val="both"/>
              <w:rPr>
                <w:rFonts w:ascii="Tw Cen MT" w:hAnsi="Tw Cen MT"/>
                <w:sz w:val="24"/>
              </w:rPr>
            </w:pPr>
          </w:p>
        </w:tc>
        <w:tc>
          <w:tcPr>
            <w:tcW w:w="1105" w:type="dxa"/>
          </w:tcPr>
          <w:p w:rsidR="00D653EE" w:rsidRPr="00B44760" w:rsidRDefault="00D653EE" w:rsidP="009E7CE4">
            <w:pPr>
              <w:jc w:val="both"/>
              <w:rPr>
                <w:rFonts w:ascii="Tw Cen MT" w:hAnsi="Tw Cen MT"/>
                <w:sz w:val="24"/>
              </w:rPr>
            </w:pPr>
          </w:p>
        </w:tc>
        <w:tc>
          <w:tcPr>
            <w:tcW w:w="1163" w:type="dxa"/>
          </w:tcPr>
          <w:p w:rsidR="00D653EE" w:rsidRPr="00B44760" w:rsidRDefault="00D653EE" w:rsidP="009E7CE4">
            <w:pPr>
              <w:jc w:val="both"/>
              <w:rPr>
                <w:rFonts w:ascii="Tw Cen MT" w:hAnsi="Tw Cen MT"/>
                <w:sz w:val="24"/>
              </w:rPr>
            </w:pPr>
          </w:p>
        </w:tc>
      </w:tr>
      <w:tr w:rsidR="00D653EE" w:rsidRPr="00B44760" w:rsidTr="009E7CE4">
        <w:tc>
          <w:tcPr>
            <w:tcW w:w="4621" w:type="dxa"/>
          </w:tcPr>
          <w:p w:rsidR="00D653EE" w:rsidRPr="00B44760" w:rsidRDefault="00D653EE" w:rsidP="009E7CE4">
            <w:pPr>
              <w:jc w:val="both"/>
              <w:rPr>
                <w:rFonts w:ascii="Tw Cen MT" w:hAnsi="Tw Cen MT"/>
                <w:sz w:val="24"/>
              </w:rPr>
            </w:pPr>
          </w:p>
        </w:tc>
        <w:tc>
          <w:tcPr>
            <w:tcW w:w="2964" w:type="dxa"/>
          </w:tcPr>
          <w:p w:rsidR="00D653EE" w:rsidRPr="00B44760" w:rsidRDefault="00D653EE" w:rsidP="009E7CE4">
            <w:pPr>
              <w:jc w:val="both"/>
              <w:rPr>
                <w:rFonts w:ascii="Tw Cen MT" w:hAnsi="Tw Cen MT"/>
                <w:sz w:val="24"/>
              </w:rPr>
            </w:pPr>
          </w:p>
        </w:tc>
        <w:tc>
          <w:tcPr>
            <w:tcW w:w="1105" w:type="dxa"/>
          </w:tcPr>
          <w:p w:rsidR="00D653EE" w:rsidRPr="00B44760" w:rsidRDefault="00D653EE" w:rsidP="009E7CE4">
            <w:pPr>
              <w:jc w:val="both"/>
              <w:rPr>
                <w:rFonts w:ascii="Tw Cen MT" w:hAnsi="Tw Cen MT"/>
                <w:sz w:val="24"/>
              </w:rPr>
            </w:pPr>
          </w:p>
        </w:tc>
        <w:tc>
          <w:tcPr>
            <w:tcW w:w="1163" w:type="dxa"/>
          </w:tcPr>
          <w:p w:rsidR="00D653EE" w:rsidRPr="00B44760" w:rsidRDefault="00D653EE" w:rsidP="009E7CE4">
            <w:pPr>
              <w:jc w:val="both"/>
              <w:rPr>
                <w:rFonts w:ascii="Tw Cen MT" w:hAnsi="Tw Cen MT"/>
                <w:sz w:val="24"/>
              </w:rPr>
            </w:pPr>
          </w:p>
        </w:tc>
      </w:tr>
    </w:tbl>
    <w:p w:rsidR="00D653EE" w:rsidRDefault="00D653EE" w:rsidP="00D653EE">
      <w:pPr>
        <w:jc w:val="both"/>
        <w:rPr>
          <w:rFonts w:ascii="Tw Cen MT" w:hAnsi="Tw Cen MT"/>
          <w:sz w:val="24"/>
        </w:rPr>
      </w:pPr>
    </w:p>
    <w:p w:rsidR="00D653EE" w:rsidRDefault="00D653EE" w:rsidP="00D653EE">
      <w:pPr>
        <w:jc w:val="both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Assenti non giustificati: __________________________________</w:t>
      </w:r>
    </w:p>
    <w:p w:rsidR="00D653EE" w:rsidRDefault="00D653EE" w:rsidP="00D653EE">
      <w:pPr>
        <w:jc w:val="both"/>
        <w:rPr>
          <w:rFonts w:ascii="Tw Cen MT" w:hAnsi="Tw Cen MT"/>
          <w:b/>
          <w:sz w:val="24"/>
        </w:rPr>
      </w:pPr>
    </w:p>
    <w:p w:rsidR="00D653EE" w:rsidRDefault="00D653EE" w:rsidP="00D653EE">
      <w:pPr>
        <w:jc w:val="both"/>
        <w:rPr>
          <w:rFonts w:ascii="Tw Cen MT" w:hAnsi="Tw Cen MT"/>
          <w:b/>
          <w:sz w:val="24"/>
          <w:szCs w:val="24"/>
        </w:rPr>
      </w:pPr>
      <w:r w:rsidRPr="00FA4E59">
        <w:rPr>
          <w:rFonts w:ascii="Tw Cen MT" w:hAnsi="Tw Cen MT"/>
          <w:b/>
          <w:sz w:val="24"/>
        </w:rPr>
        <w:t>Punto 1</w:t>
      </w:r>
      <w:r>
        <w:rPr>
          <w:rFonts w:ascii="Tw Cen MT" w:hAnsi="Tw Cen MT"/>
          <w:b/>
          <w:sz w:val="24"/>
        </w:rPr>
        <w:t xml:space="preserve"> </w:t>
      </w:r>
      <w:r w:rsidR="00620416">
        <w:rPr>
          <w:rFonts w:ascii="Tw Cen MT" w:hAnsi="Tw Cen MT"/>
          <w:b/>
          <w:sz w:val="24"/>
        </w:rPr>
        <w:t>–</w:t>
      </w:r>
      <w:r>
        <w:rPr>
          <w:rFonts w:ascii="Tw Cen MT" w:hAnsi="Tw Cen MT"/>
          <w:b/>
          <w:sz w:val="24"/>
        </w:rPr>
        <w:t xml:space="preserve"> </w:t>
      </w:r>
      <w:r w:rsidR="00620416">
        <w:rPr>
          <w:rFonts w:ascii="Tw Cen MT" w:hAnsi="Tw Cen MT"/>
          <w:b/>
          <w:sz w:val="24"/>
          <w:szCs w:val="24"/>
        </w:rPr>
        <w:t xml:space="preserve">Situazione </w:t>
      </w:r>
      <w:proofErr w:type="spellStart"/>
      <w:r w:rsidR="00620416">
        <w:rPr>
          <w:rFonts w:ascii="Tw Cen MT" w:hAnsi="Tw Cen MT"/>
          <w:b/>
          <w:sz w:val="24"/>
          <w:szCs w:val="24"/>
        </w:rPr>
        <w:t>didattico-disciplinare</w:t>
      </w:r>
      <w:proofErr w:type="spellEnd"/>
      <w:r w:rsidR="00620416">
        <w:rPr>
          <w:rFonts w:ascii="Tw Cen MT" w:hAnsi="Tw Cen MT"/>
          <w:b/>
          <w:sz w:val="24"/>
          <w:szCs w:val="24"/>
        </w:rPr>
        <w:t xml:space="preserve"> degli allievi</w:t>
      </w:r>
    </w:p>
    <w:p w:rsidR="006F1B09" w:rsidRPr="006F1B09" w:rsidRDefault="006F1B09" w:rsidP="00D653EE">
      <w:pPr>
        <w:jc w:val="both"/>
        <w:rPr>
          <w:rFonts w:ascii="Tw Cen MT" w:hAnsi="Tw Cen MT"/>
          <w:i/>
          <w:sz w:val="24"/>
          <w:szCs w:val="24"/>
          <w:u w:val="single"/>
        </w:rPr>
      </w:pPr>
      <w:r w:rsidRPr="006F1B09">
        <w:rPr>
          <w:rFonts w:ascii="Tw Cen MT" w:hAnsi="Tw Cen MT"/>
          <w:i/>
          <w:sz w:val="24"/>
          <w:szCs w:val="24"/>
          <w:u w:val="single"/>
        </w:rPr>
        <w:t>Situazione didattica</w:t>
      </w:r>
    </w:p>
    <w:p w:rsidR="00620416" w:rsidRDefault="00620416" w:rsidP="00D653EE">
      <w:pPr>
        <w:jc w:val="both"/>
        <w:rPr>
          <w:rFonts w:ascii="Tw Cen MT" w:hAnsi="Tw Cen MT"/>
          <w:i/>
          <w:sz w:val="24"/>
          <w:szCs w:val="24"/>
        </w:rPr>
      </w:pPr>
      <w:r w:rsidRPr="00620416">
        <w:rPr>
          <w:rFonts w:ascii="Tw Cen MT" w:hAnsi="Tw Cen MT"/>
          <w:i/>
          <w:sz w:val="24"/>
          <w:szCs w:val="24"/>
        </w:rPr>
        <w:t>Il Presidente</w:t>
      </w:r>
      <w:r>
        <w:rPr>
          <w:rFonts w:ascii="Tw Cen MT" w:hAnsi="Tw Cen MT"/>
          <w:i/>
          <w:sz w:val="24"/>
          <w:szCs w:val="24"/>
        </w:rPr>
        <w:t xml:space="preserve"> chiede ai docenti di indicare le situazioni di criticità didattica emerse relativamente agli allievi. Vengono rapidamente chiamati i cognomi degli studenti e per ciascuno di loro a veloce giro d’aula i docenti indicano se la situazione del profitto è al momento sufficiente o insufficiente.</w:t>
      </w:r>
    </w:p>
    <w:p w:rsidR="00620416" w:rsidRDefault="00620416" w:rsidP="00D653EE">
      <w:pPr>
        <w:jc w:val="both"/>
        <w:rPr>
          <w:rFonts w:ascii="Tw Cen MT" w:hAnsi="Tw Cen MT"/>
          <w:i/>
          <w:sz w:val="24"/>
          <w:szCs w:val="24"/>
        </w:rPr>
      </w:pPr>
      <w:r>
        <w:rPr>
          <w:rFonts w:ascii="Tw Cen MT" w:hAnsi="Tw Cen MT"/>
          <w:i/>
          <w:sz w:val="24"/>
          <w:szCs w:val="24"/>
        </w:rPr>
        <w:t>Sono segnalate le seguenti situazioni critiche:</w:t>
      </w:r>
    </w:p>
    <w:p w:rsidR="00620416" w:rsidRDefault="00620416" w:rsidP="00D653EE">
      <w:pPr>
        <w:jc w:val="both"/>
        <w:rPr>
          <w:rFonts w:ascii="Tw Cen MT" w:hAnsi="Tw Cen MT"/>
          <w:i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886"/>
        <w:gridCol w:w="4886"/>
      </w:tblGrid>
      <w:tr w:rsidR="00620416" w:rsidTr="00620416">
        <w:tc>
          <w:tcPr>
            <w:tcW w:w="4886" w:type="dxa"/>
          </w:tcPr>
          <w:p w:rsidR="00620416" w:rsidRPr="00620416" w:rsidRDefault="00620416" w:rsidP="00D653EE">
            <w:pPr>
              <w:jc w:val="both"/>
              <w:rPr>
                <w:rFonts w:ascii="Tw Cen MT" w:hAnsi="Tw Cen MT"/>
                <w:b/>
                <w:i/>
                <w:sz w:val="24"/>
                <w:szCs w:val="24"/>
              </w:rPr>
            </w:pPr>
            <w:r w:rsidRPr="00620416">
              <w:rPr>
                <w:rFonts w:ascii="Tw Cen MT" w:hAnsi="Tw Cen MT"/>
                <w:b/>
                <w:i/>
                <w:sz w:val="24"/>
                <w:szCs w:val="24"/>
              </w:rPr>
              <w:t>Allievo</w:t>
            </w:r>
          </w:p>
        </w:tc>
        <w:tc>
          <w:tcPr>
            <w:tcW w:w="4886" w:type="dxa"/>
          </w:tcPr>
          <w:p w:rsidR="00620416" w:rsidRPr="00620416" w:rsidRDefault="00620416" w:rsidP="00D653EE">
            <w:pPr>
              <w:jc w:val="both"/>
              <w:rPr>
                <w:rFonts w:ascii="Tw Cen MT" w:hAnsi="Tw Cen MT"/>
                <w:b/>
                <w:i/>
                <w:sz w:val="24"/>
                <w:szCs w:val="24"/>
              </w:rPr>
            </w:pPr>
            <w:r w:rsidRPr="00620416">
              <w:rPr>
                <w:rFonts w:ascii="Tw Cen MT" w:hAnsi="Tw Cen MT"/>
                <w:b/>
                <w:i/>
                <w:sz w:val="24"/>
                <w:szCs w:val="24"/>
              </w:rPr>
              <w:t>Materie insufficienti</w:t>
            </w:r>
          </w:p>
        </w:tc>
      </w:tr>
      <w:tr w:rsidR="00620416" w:rsidTr="00620416">
        <w:tc>
          <w:tcPr>
            <w:tcW w:w="4886" w:type="dxa"/>
          </w:tcPr>
          <w:p w:rsidR="00620416" w:rsidRDefault="00620416" w:rsidP="00D653EE">
            <w:pPr>
              <w:jc w:val="both"/>
              <w:rPr>
                <w:rFonts w:ascii="Tw Cen MT" w:hAnsi="Tw Cen MT"/>
                <w:i/>
                <w:sz w:val="24"/>
                <w:szCs w:val="24"/>
              </w:rPr>
            </w:pPr>
          </w:p>
        </w:tc>
        <w:tc>
          <w:tcPr>
            <w:tcW w:w="4886" w:type="dxa"/>
          </w:tcPr>
          <w:p w:rsidR="00620416" w:rsidRDefault="00620416" w:rsidP="00D653EE">
            <w:pPr>
              <w:jc w:val="both"/>
              <w:rPr>
                <w:rFonts w:ascii="Tw Cen MT" w:hAnsi="Tw Cen MT"/>
                <w:i/>
                <w:sz w:val="24"/>
                <w:szCs w:val="24"/>
              </w:rPr>
            </w:pPr>
          </w:p>
        </w:tc>
      </w:tr>
      <w:tr w:rsidR="00620416" w:rsidTr="00620416">
        <w:tc>
          <w:tcPr>
            <w:tcW w:w="4886" w:type="dxa"/>
          </w:tcPr>
          <w:p w:rsidR="00620416" w:rsidRDefault="00620416" w:rsidP="00D653EE">
            <w:pPr>
              <w:jc w:val="both"/>
              <w:rPr>
                <w:rFonts w:ascii="Tw Cen MT" w:hAnsi="Tw Cen MT"/>
                <w:i/>
                <w:sz w:val="24"/>
                <w:szCs w:val="24"/>
              </w:rPr>
            </w:pPr>
          </w:p>
        </w:tc>
        <w:tc>
          <w:tcPr>
            <w:tcW w:w="4886" w:type="dxa"/>
          </w:tcPr>
          <w:p w:rsidR="00620416" w:rsidRDefault="00620416" w:rsidP="00D653EE">
            <w:pPr>
              <w:jc w:val="both"/>
              <w:rPr>
                <w:rFonts w:ascii="Tw Cen MT" w:hAnsi="Tw Cen MT"/>
                <w:i/>
                <w:sz w:val="24"/>
                <w:szCs w:val="24"/>
              </w:rPr>
            </w:pPr>
          </w:p>
        </w:tc>
      </w:tr>
      <w:tr w:rsidR="00620416" w:rsidTr="00620416">
        <w:tc>
          <w:tcPr>
            <w:tcW w:w="4886" w:type="dxa"/>
          </w:tcPr>
          <w:p w:rsidR="00620416" w:rsidRDefault="00620416" w:rsidP="00D653EE">
            <w:pPr>
              <w:jc w:val="both"/>
              <w:rPr>
                <w:rFonts w:ascii="Tw Cen MT" w:hAnsi="Tw Cen MT"/>
                <w:i/>
                <w:sz w:val="24"/>
                <w:szCs w:val="24"/>
              </w:rPr>
            </w:pPr>
          </w:p>
        </w:tc>
        <w:tc>
          <w:tcPr>
            <w:tcW w:w="4886" w:type="dxa"/>
          </w:tcPr>
          <w:p w:rsidR="00620416" w:rsidRDefault="00620416" w:rsidP="00D653EE">
            <w:pPr>
              <w:jc w:val="both"/>
              <w:rPr>
                <w:rFonts w:ascii="Tw Cen MT" w:hAnsi="Tw Cen MT"/>
                <w:i/>
                <w:sz w:val="24"/>
                <w:szCs w:val="24"/>
              </w:rPr>
            </w:pPr>
          </w:p>
        </w:tc>
      </w:tr>
      <w:tr w:rsidR="00620416" w:rsidTr="00620416">
        <w:tc>
          <w:tcPr>
            <w:tcW w:w="4886" w:type="dxa"/>
          </w:tcPr>
          <w:p w:rsidR="00620416" w:rsidRDefault="00620416" w:rsidP="00D653EE">
            <w:pPr>
              <w:jc w:val="both"/>
              <w:rPr>
                <w:rFonts w:ascii="Tw Cen MT" w:hAnsi="Tw Cen MT"/>
                <w:i/>
                <w:sz w:val="24"/>
                <w:szCs w:val="24"/>
              </w:rPr>
            </w:pPr>
          </w:p>
        </w:tc>
        <w:tc>
          <w:tcPr>
            <w:tcW w:w="4886" w:type="dxa"/>
          </w:tcPr>
          <w:p w:rsidR="00620416" w:rsidRDefault="00620416" w:rsidP="00D653EE">
            <w:pPr>
              <w:jc w:val="both"/>
              <w:rPr>
                <w:rFonts w:ascii="Tw Cen MT" w:hAnsi="Tw Cen MT"/>
                <w:i/>
                <w:sz w:val="24"/>
                <w:szCs w:val="24"/>
              </w:rPr>
            </w:pPr>
          </w:p>
        </w:tc>
      </w:tr>
    </w:tbl>
    <w:p w:rsidR="00620416" w:rsidRDefault="00620416" w:rsidP="00D653EE">
      <w:pPr>
        <w:jc w:val="both"/>
        <w:rPr>
          <w:rFonts w:ascii="Tw Cen MT" w:hAnsi="Tw Cen MT"/>
          <w:i/>
          <w:sz w:val="24"/>
          <w:szCs w:val="24"/>
        </w:rPr>
      </w:pPr>
      <w:r w:rsidRPr="00620416">
        <w:rPr>
          <w:rFonts w:ascii="Tw Cen MT" w:hAnsi="Tw Cen MT"/>
          <w:i/>
          <w:sz w:val="24"/>
          <w:szCs w:val="24"/>
        </w:rPr>
        <w:lastRenderedPageBreak/>
        <w:t xml:space="preserve"> </w:t>
      </w:r>
      <w:r w:rsidR="006F1B09">
        <w:rPr>
          <w:rFonts w:ascii="Tw Cen MT" w:hAnsi="Tw Cen MT"/>
          <w:i/>
          <w:sz w:val="24"/>
          <w:szCs w:val="24"/>
        </w:rPr>
        <w:t>Vengono espresse eventuali ulteriori osservazioni riguardo gli allievi:</w:t>
      </w:r>
    </w:p>
    <w:p w:rsidR="006F1B09" w:rsidRDefault="006F1B09" w:rsidP="006F1B09">
      <w:pPr>
        <w:pStyle w:val="Paragrafoelenco"/>
        <w:numPr>
          <w:ilvl w:val="0"/>
          <w:numId w:val="22"/>
        </w:numPr>
        <w:jc w:val="both"/>
        <w:rPr>
          <w:rFonts w:ascii="Tw Cen MT" w:hAnsi="Tw Cen MT"/>
          <w:i/>
          <w:highlight w:val="yellow"/>
        </w:rPr>
      </w:pPr>
      <w:r w:rsidRPr="006F1B09">
        <w:rPr>
          <w:rFonts w:ascii="Tw Cen MT" w:hAnsi="Tw Cen MT"/>
          <w:i/>
          <w:highlight w:val="yellow"/>
        </w:rPr>
        <w:t>Allievo: …..</w:t>
      </w:r>
    </w:p>
    <w:p w:rsidR="006F1B09" w:rsidRPr="006F1B09" w:rsidRDefault="006F1B09" w:rsidP="006F1B09">
      <w:pPr>
        <w:pStyle w:val="Paragrafoelenco"/>
        <w:numPr>
          <w:ilvl w:val="0"/>
          <w:numId w:val="22"/>
        </w:numPr>
        <w:jc w:val="both"/>
        <w:rPr>
          <w:rFonts w:ascii="Tw Cen MT" w:hAnsi="Tw Cen MT"/>
          <w:i/>
          <w:highlight w:val="yellow"/>
        </w:rPr>
      </w:pPr>
      <w:r w:rsidRPr="006F1B09">
        <w:rPr>
          <w:rFonts w:ascii="Tw Cen MT" w:hAnsi="Tw Cen MT"/>
          <w:i/>
          <w:highlight w:val="yellow"/>
        </w:rPr>
        <w:t>Allievo: …..</w:t>
      </w:r>
    </w:p>
    <w:p w:rsidR="006F1B09" w:rsidRPr="006F1B09" w:rsidRDefault="006F1B09" w:rsidP="006F1B09">
      <w:pPr>
        <w:pStyle w:val="Paragrafoelenco"/>
        <w:numPr>
          <w:ilvl w:val="0"/>
          <w:numId w:val="22"/>
        </w:numPr>
        <w:jc w:val="both"/>
        <w:rPr>
          <w:rFonts w:ascii="Tw Cen MT" w:hAnsi="Tw Cen MT"/>
          <w:i/>
          <w:highlight w:val="yellow"/>
        </w:rPr>
      </w:pPr>
    </w:p>
    <w:p w:rsidR="006F1B09" w:rsidRDefault="006F1B09" w:rsidP="00D653EE">
      <w:pPr>
        <w:suppressAutoHyphens w:val="0"/>
        <w:jc w:val="both"/>
        <w:rPr>
          <w:rFonts w:ascii="Tw Cen MT" w:hAnsi="Tw Cen MT"/>
          <w:bCs/>
          <w:i/>
          <w:sz w:val="24"/>
        </w:rPr>
      </w:pPr>
    </w:p>
    <w:p w:rsidR="006F1B09" w:rsidRPr="006F1B09" w:rsidRDefault="006F1B09" w:rsidP="006F1B09">
      <w:pPr>
        <w:suppressAutoHyphens w:val="0"/>
        <w:jc w:val="both"/>
        <w:rPr>
          <w:rFonts w:ascii="Tw Cen MT" w:hAnsi="Tw Cen MT"/>
          <w:bCs/>
          <w:i/>
          <w:sz w:val="24"/>
          <w:u w:val="single"/>
        </w:rPr>
      </w:pPr>
      <w:r w:rsidRPr="006F1B09">
        <w:rPr>
          <w:rFonts w:ascii="Tw Cen MT" w:hAnsi="Tw Cen MT"/>
          <w:bCs/>
          <w:i/>
          <w:sz w:val="24"/>
          <w:u w:val="single"/>
        </w:rPr>
        <w:t>Situazione disciplinare</w:t>
      </w:r>
    </w:p>
    <w:p w:rsidR="006F1B09" w:rsidRDefault="006F1B09" w:rsidP="006F1B09">
      <w:pPr>
        <w:suppressAutoHyphens w:val="0"/>
        <w:jc w:val="both"/>
        <w:rPr>
          <w:rFonts w:ascii="Tw Cen MT" w:hAnsi="Tw Cen MT"/>
          <w:bCs/>
          <w:i/>
          <w:sz w:val="24"/>
        </w:rPr>
      </w:pPr>
      <w:r>
        <w:rPr>
          <w:rFonts w:ascii="Tw Cen MT" w:hAnsi="Tw Cen MT"/>
          <w:bCs/>
          <w:i/>
          <w:sz w:val="24"/>
        </w:rPr>
        <w:t>Il Presidente ricorda la necessità di una tempestiva segnalazione mediante nota delle mancanze disciplinari degli allievi, i fatti di particolare gravità ed emergenza vanno anche comunicati verbalmente, non oltre ventiquattro ore dall’evento al Dirigente Scolastico e al Coordinatore di classe (in questo ordine).</w:t>
      </w:r>
    </w:p>
    <w:p w:rsidR="006F1B09" w:rsidRDefault="006F1B09" w:rsidP="00D653EE">
      <w:pPr>
        <w:suppressAutoHyphens w:val="0"/>
        <w:jc w:val="both"/>
        <w:rPr>
          <w:rFonts w:ascii="Tw Cen MT" w:hAnsi="Tw Cen MT"/>
          <w:bCs/>
          <w:i/>
          <w:sz w:val="24"/>
        </w:rPr>
      </w:pPr>
    </w:p>
    <w:p w:rsidR="00D653EE" w:rsidRDefault="00620416" w:rsidP="00D653EE">
      <w:pPr>
        <w:suppressAutoHyphens w:val="0"/>
        <w:jc w:val="both"/>
        <w:rPr>
          <w:rFonts w:ascii="Tw Cen MT" w:hAnsi="Tw Cen MT"/>
          <w:bCs/>
          <w:i/>
          <w:sz w:val="24"/>
        </w:rPr>
      </w:pPr>
      <w:r w:rsidRPr="00620416">
        <w:rPr>
          <w:rFonts w:ascii="Tw Cen MT" w:hAnsi="Tw Cen MT"/>
          <w:bCs/>
          <w:i/>
          <w:sz w:val="24"/>
        </w:rPr>
        <w:t>Il coordinatore</w:t>
      </w:r>
      <w:r>
        <w:rPr>
          <w:rFonts w:ascii="Tw Cen MT" w:hAnsi="Tw Cen MT"/>
          <w:bCs/>
          <w:i/>
          <w:sz w:val="24"/>
        </w:rPr>
        <w:t xml:space="preserve"> della classe passa a leggere il resoconto disciplinare sulla classe</w:t>
      </w:r>
      <w:r w:rsidR="006F1B09">
        <w:rPr>
          <w:rFonts w:ascii="Tw Cen MT" w:hAnsi="Tw Cen MT"/>
          <w:bCs/>
          <w:i/>
          <w:sz w:val="24"/>
        </w:rPr>
        <w:t xml:space="preserve"> (consegnato al Dirigente scolastico almeno quarantotto ore prima della seduta) </w:t>
      </w:r>
      <w:r>
        <w:rPr>
          <w:rFonts w:ascii="Tw Cen MT" w:hAnsi="Tw Cen MT"/>
          <w:bCs/>
          <w:i/>
          <w:sz w:val="24"/>
        </w:rPr>
        <w:t xml:space="preserve">che viene integrato di seguito </w:t>
      </w:r>
      <w:r w:rsidR="006F1B09">
        <w:rPr>
          <w:rFonts w:ascii="Tw Cen MT" w:hAnsi="Tw Cen MT"/>
          <w:bCs/>
          <w:i/>
          <w:sz w:val="24"/>
        </w:rPr>
        <w:t>nel</w:t>
      </w:r>
      <w:r>
        <w:rPr>
          <w:rFonts w:ascii="Tw Cen MT" w:hAnsi="Tw Cen MT"/>
          <w:bCs/>
          <w:i/>
          <w:sz w:val="24"/>
        </w:rPr>
        <w:t xml:space="preserve"> presente verbale:</w:t>
      </w:r>
    </w:p>
    <w:p w:rsidR="00620416" w:rsidRDefault="00620416" w:rsidP="00D653EE">
      <w:pPr>
        <w:suppressAutoHyphens w:val="0"/>
        <w:jc w:val="both"/>
        <w:rPr>
          <w:rFonts w:ascii="Tw Cen MT" w:hAnsi="Tw Cen MT"/>
          <w:bCs/>
          <w:i/>
          <w:sz w:val="24"/>
        </w:rPr>
      </w:pPr>
    </w:p>
    <w:p w:rsidR="00620416" w:rsidRDefault="006F1B09" w:rsidP="00D653EE">
      <w:pPr>
        <w:suppressAutoHyphens w:val="0"/>
        <w:jc w:val="both"/>
        <w:rPr>
          <w:rFonts w:ascii="Tw Cen MT" w:hAnsi="Tw Cen MT"/>
          <w:bCs/>
          <w:i/>
          <w:sz w:val="24"/>
        </w:rPr>
      </w:pPr>
      <w:r>
        <w:rPr>
          <w:rFonts w:ascii="Tw Cen MT" w:hAnsi="Tw Cen MT"/>
          <w:bCs/>
          <w:i/>
          <w:sz w:val="24"/>
        </w:rPr>
        <w:t>“</w:t>
      </w:r>
      <w:proofErr w:type="spellStart"/>
      <w:r w:rsidR="00620416">
        <w:rPr>
          <w:rFonts w:ascii="Tw Cen MT" w:hAnsi="Tw Cen MT"/>
          <w:bCs/>
          <w:i/>
          <w:sz w:val="24"/>
        </w:rPr>
        <w:t>……………………………………………………</w:t>
      </w:r>
      <w:proofErr w:type="spellEnd"/>
      <w:r>
        <w:rPr>
          <w:rFonts w:ascii="Tw Cen MT" w:hAnsi="Tw Cen MT"/>
          <w:bCs/>
          <w:i/>
          <w:sz w:val="24"/>
        </w:rPr>
        <w:t>”</w:t>
      </w:r>
    </w:p>
    <w:p w:rsidR="00620416" w:rsidRDefault="00620416" w:rsidP="00D653EE">
      <w:pPr>
        <w:suppressAutoHyphens w:val="0"/>
        <w:jc w:val="both"/>
        <w:rPr>
          <w:rFonts w:ascii="Tw Cen MT" w:hAnsi="Tw Cen MT"/>
          <w:bCs/>
          <w:i/>
          <w:sz w:val="24"/>
        </w:rPr>
      </w:pPr>
    </w:p>
    <w:p w:rsidR="006F1B09" w:rsidRDefault="00620416" w:rsidP="00D653EE">
      <w:pPr>
        <w:suppressAutoHyphens w:val="0"/>
        <w:jc w:val="both"/>
        <w:rPr>
          <w:rFonts w:ascii="Tw Cen MT" w:hAnsi="Tw Cen MT"/>
          <w:bCs/>
          <w:i/>
          <w:sz w:val="24"/>
        </w:rPr>
      </w:pPr>
      <w:r>
        <w:rPr>
          <w:rFonts w:ascii="Tw Cen MT" w:hAnsi="Tw Cen MT"/>
          <w:bCs/>
          <w:i/>
          <w:sz w:val="24"/>
        </w:rPr>
        <w:t>Vengono evidenziate dal Coordinatore le seguenti situazioni che</w:t>
      </w:r>
      <w:r w:rsidR="006F1B09">
        <w:rPr>
          <w:rFonts w:ascii="Tw Cen MT" w:hAnsi="Tw Cen MT"/>
          <w:bCs/>
          <w:i/>
          <w:sz w:val="24"/>
        </w:rPr>
        <w:t>, discusse previamente con il Dirigente scolastico,</w:t>
      </w:r>
      <w:r>
        <w:rPr>
          <w:rFonts w:ascii="Tw Cen MT" w:hAnsi="Tw Cen MT"/>
          <w:bCs/>
          <w:i/>
          <w:sz w:val="24"/>
        </w:rPr>
        <w:t xml:space="preserve"> necessitano di procedimento disciplinare</w:t>
      </w:r>
      <w:r w:rsidR="006F1B09">
        <w:rPr>
          <w:rFonts w:ascii="Tw Cen MT" w:hAnsi="Tw Cen MT"/>
          <w:bCs/>
          <w:i/>
          <w:sz w:val="24"/>
        </w:rPr>
        <w:t>:</w:t>
      </w:r>
    </w:p>
    <w:p w:rsidR="006F1B09" w:rsidRDefault="006F1B09" w:rsidP="00D653EE">
      <w:pPr>
        <w:suppressAutoHyphens w:val="0"/>
        <w:jc w:val="both"/>
        <w:rPr>
          <w:rFonts w:ascii="Tw Cen MT" w:hAnsi="Tw Cen MT"/>
          <w:bCs/>
          <w:i/>
          <w:sz w:val="24"/>
        </w:rPr>
      </w:pPr>
    </w:p>
    <w:p w:rsidR="006F1B09" w:rsidRDefault="006F1B09" w:rsidP="00D653EE">
      <w:pPr>
        <w:suppressAutoHyphens w:val="0"/>
        <w:jc w:val="both"/>
        <w:rPr>
          <w:rFonts w:ascii="Tw Cen MT" w:hAnsi="Tw Cen MT"/>
          <w:bCs/>
          <w:i/>
          <w:sz w:val="24"/>
        </w:rPr>
      </w:pPr>
      <w:r>
        <w:rPr>
          <w:rFonts w:ascii="Tw Cen MT" w:hAnsi="Tw Cen MT"/>
          <w:bCs/>
          <w:i/>
          <w:sz w:val="24"/>
        </w:rPr>
        <w:t>“</w:t>
      </w:r>
      <w:proofErr w:type="spellStart"/>
      <w:r>
        <w:rPr>
          <w:rFonts w:ascii="Tw Cen MT" w:hAnsi="Tw Cen MT"/>
          <w:bCs/>
          <w:i/>
          <w:sz w:val="24"/>
        </w:rPr>
        <w:t>……………………………………………………</w:t>
      </w:r>
      <w:proofErr w:type="spellEnd"/>
      <w:r>
        <w:rPr>
          <w:rFonts w:ascii="Tw Cen MT" w:hAnsi="Tw Cen MT"/>
          <w:bCs/>
          <w:i/>
          <w:sz w:val="24"/>
        </w:rPr>
        <w:t>.”</w:t>
      </w:r>
    </w:p>
    <w:p w:rsidR="006F1B09" w:rsidRDefault="006F1B09" w:rsidP="00D653EE">
      <w:pPr>
        <w:suppressAutoHyphens w:val="0"/>
        <w:jc w:val="both"/>
        <w:rPr>
          <w:rFonts w:ascii="Tw Cen MT" w:hAnsi="Tw Cen MT"/>
          <w:bCs/>
          <w:i/>
          <w:sz w:val="24"/>
        </w:rPr>
      </w:pPr>
    </w:p>
    <w:p w:rsidR="006F1B09" w:rsidRDefault="006F1B09" w:rsidP="00D653EE">
      <w:pPr>
        <w:suppressAutoHyphens w:val="0"/>
        <w:jc w:val="both"/>
        <w:rPr>
          <w:rFonts w:ascii="Tw Cen MT" w:hAnsi="Tw Cen MT"/>
          <w:bCs/>
          <w:i/>
          <w:sz w:val="24"/>
        </w:rPr>
      </w:pPr>
      <w:r>
        <w:rPr>
          <w:rFonts w:ascii="Tw Cen MT" w:hAnsi="Tw Cen MT"/>
          <w:bCs/>
          <w:i/>
          <w:sz w:val="24"/>
        </w:rPr>
        <w:t xml:space="preserve">Viene fissata la data del Consiglio di classe straordinario ai fini disciplinari al giorno </w:t>
      </w:r>
      <w:proofErr w:type="spellStart"/>
      <w:r>
        <w:rPr>
          <w:rFonts w:ascii="Tw Cen MT" w:hAnsi="Tw Cen MT"/>
          <w:bCs/>
          <w:i/>
          <w:sz w:val="24"/>
        </w:rPr>
        <w:t>………</w:t>
      </w:r>
      <w:proofErr w:type="spellEnd"/>
      <w:r>
        <w:rPr>
          <w:rFonts w:ascii="Tw Cen MT" w:hAnsi="Tw Cen MT"/>
          <w:bCs/>
          <w:i/>
          <w:sz w:val="24"/>
        </w:rPr>
        <w:t>..</w:t>
      </w:r>
    </w:p>
    <w:p w:rsidR="00BF7F3D" w:rsidRDefault="00BF7F3D" w:rsidP="00D653EE">
      <w:pPr>
        <w:suppressAutoHyphens w:val="0"/>
        <w:jc w:val="both"/>
        <w:rPr>
          <w:rFonts w:ascii="Tw Cen MT" w:hAnsi="Tw Cen MT"/>
          <w:bCs/>
          <w:i/>
          <w:sz w:val="24"/>
        </w:rPr>
      </w:pPr>
    </w:p>
    <w:p w:rsidR="00BF7F3D" w:rsidRPr="00BF7F3D" w:rsidRDefault="00BF7F3D" w:rsidP="00BF7F3D">
      <w:pPr>
        <w:suppressAutoHyphens w:val="0"/>
        <w:jc w:val="both"/>
        <w:rPr>
          <w:rFonts w:ascii="Tw Cen MT" w:hAnsi="Tw Cen MT"/>
          <w:bCs/>
          <w:i/>
          <w:sz w:val="24"/>
        </w:rPr>
      </w:pPr>
      <w:r>
        <w:rPr>
          <w:rFonts w:ascii="Tw Cen MT" w:hAnsi="Tw Cen MT"/>
          <w:bCs/>
          <w:i/>
          <w:sz w:val="24"/>
        </w:rPr>
        <w:t xml:space="preserve">Relativamente alla </w:t>
      </w:r>
      <w:r w:rsidRPr="00BF7F3D">
        <w:rPr>
          <w:rFonts w:ascii="Tw Cen MT" w:hAnsi="Tw Cen MT"/>
          <w:bCs/>
          <w:i/>
          <w:sz w:val="24"/>
        </w:rPr>
        <w:t xml:space="preserve">frequenza </w:t>
      </w:r>
      <w:r>
        <w:rPr>
          <w:rFonts w:ascii="Tw Cen MT" w:hAnsi="Tw Cen MT"/>
          <w:bCs/>
          <w:i/>
          <w:sz w:val="24"/>
        </w:rPr>
        <w:t xml:space="preserve">degli allievi </w:t>
      </w:r>
      <w:r w:rsidRPr="00E87991">
        <w:rPr>
          <w:rFonts w:ascii="Calibri" w:eastAsia="Calibri" w:hAnsi="Calibri" w:cs="Times New Roman"/>
          <w:i/>
          <w:sz w:val="22"/>
          <w:szCs w:val="22"/>
          <w:highlight w:val="yellow"/>
          <w:lang w:eastAsia="en-US"/>
        </w:rPr>
        <w:t>COGNOME NOME</w:t>
      </w:r>
      <w:r>
        <w:rPr>
          <w:rFonts w:ascii="Calibri" w:eastAsia="Calibri" w:hAnsi="Calibri" w:cs="Times New Roman"/>
          <w:i/>
          <w:sz w:val="22"/>
          <w:szCs w:val="22"/>
          <w:highlight w:val="yellow"/>
          <w:lang w:eastAsia="en-US"/>
        </w:rPr>
        <w:t>;</w:t>
      </w:r>
      <w:r w:rsidRPr="00E87991">
        <w:rPr>
          <w:rFonts w:ascii="Calibri" w:eastAsia="Calibri" w:hAnsi="Calibri" w:cs="Times New Roman"/>
          <w:i/>
          <w:sz w:val="22"/>
          <w:szCs w:val="22"/>
          <w:highlight w:val="yellow"/>
          <w:lang w:eastAsia="en-US"/>
        </w:rPr>
        <w:t xml:space="preserve"> COGNOME NOME; ecc..</w:t>
      </w:r>
      <w:r>
        <w:rPr>
          <w:rFonts w:ascii="Calibri" w:eastAsia="Calibri" w:hAnsi="Calibri" w:cs="Times New Roman"/>
          <w:i/>
          <w:sz w:val="22"/>
          <w:szCs w:val="22"/>
          <w:lang w:eastAsia="en-US"/>
        </w:rPr>
        <w:t xml:space="preserve"> </w:t>
      </w:r>
      <w:r>
        <w:rPr>
          <w:rFonts w:ascii="Tw Cen MT" w:hAnsi="Tw Cen MT"/>
          <w:bCs/>
          <w:i/>
          <w:sz w:val="24"/>
        </w:rPr>
        <w:t xml:space="preserve">si rileva che </w:t>
      </w:r>
      <w:proofErr w:type="spellStart"/>
      <w:r w:rsidRPr="00BF7F3D">
        <w:rPr>
          <w:rFonts w:ascii="Tw Cen MT" w:hAnsi="Tw Cen MT"/>
          <w:bCs/>
          <w:i/>
          <w:sz w:val="24"/>
          <w:highlight w:val="yellow"/>
        </w:rPr>
        <w:t>………………………………………</w:t>
      </w:r>
      <w:proofErr w:type="spellEnd"/>
      <w:r w:rsidRPr="00BF7F3D">
        <w:rPr>
          <w:rFonts w:ascii="Tw Cen MT" w:hAnsi="Tw Cen MT"/>
          <w:bCs/>
          <w:i/>
          <w:sz w:val="24"/>
          <w:highlight w:val="yellow"/>
        </w:rPr>
        <w:t>..</w:t>
      </w:r>
      <w:r>
        <w:rPr>
          <w:rFonts w:ascii="Tw Cen MT" w:hAnsi="Tw Cen MT"/>
          <w:bCs/>
          <w:i/>
          <w:sz w:val="24"/>
        </w:rPr>
        <w:t xml:space="preserve"> . In merito il Consiglio di classe prende la seguente decisione: </w:t>
      </w:r>
      <w:proofErr w:type="spellStart"/>
      <w:r w:rsidRPr="00BF7F3D">
        <w:rPr>
          <w:rFonts w:ascii="Tw Cen MT" w:hAnsi="Tw Cen MT"/>
          <w:bCs/>
          <w:i/>
          <w:sz w:val="24"/>
          <w:highlight w:val="yellow"/>
        </w:rPr>
        <w:t>……………………………</w:t>
      </w:r>
      <w:proofErr w:type="spellEnd"/>
      <w:r w:rsidRPr="00BF7F3D">
        <w:rPr>
          <w:rFonts w:ascii="Tw Cen MT" w:hAnsi="Tw Cen MT"/>
          <w:bCs/>
          <w:i/>
          <w:sz w:val="24"/>
          <w:highlight w:val="yellow"/>
        </w:rPr>
        <w:t>..</w:t>
      </w:r>
    </w:p>
    <w:p w:rsidR="00620416" w:rsidRDefault="00620416" w:rsidP="00D653EE">
      <w:pPr>
        <w:suppressAutoHyphens w:val="0"/>
        <w:jc w:val="both"/>
        <w:rPr>
          <w:rFonts w:ascii="Tw Cen MT" w:hAnsi="Tw Cen MT"/>
          <w:bCs/>
          <w:i/>
          <w:sz w:val="24"/>
        </w:rPr>
      </w:pPr>
    </w:p>
    <w:p w:rsidR="00E87991" w:rsidRPr="00E87991" w:rsidRDefault="00E87991" w:rsidP="00E87991">
      <w:pPr>
        <w:suppressAutoHyphens w:val="0"/>
        <w:jc w:val="both"/>
        <w:rPr>
          <w:rFonts w:ascii="Tw Cen MT" w:hAnsi="Tw Cen MT"/>
          <w:b/>
          <w:bCs/>
          <w:sz w:val="24"/>
        </w:rPr>
      </w:pPr>
      <w:r>
        <w:rPr>
          <w:rFonts w:ascii="Tw Cen MT" w:hAnsi="Tw Cen MT"/>
          <w:b/>
          <w:bCs/>
          <w:sz w:val="24"/>
        </w:rPr>
        <w:t xml:space="preserve">Punto – 2 </w:t>
      </w:r>
      <w:r w:rsidRPr="00E87991">
        <w:rPr>
          <w:rFonts w:ascii="Tw Cen MT" w:hAnsi="Tw Cen MT"/>
          <w:b/>
          <w:bCs/>
          <w:sz w:val="24"/>
        </w:rPr>
        <w:t>Delibera dell’adozione della valutazione differenziata</w:t>
      </w:r>
      <w:r>
        <w:rPr>
          <w:rFonts w:ascii="Tw Cen MT" w:hAnsi="Tw Cen MT"/>
          <w:b/>
          <w:bCs/>
          <w:sz w:val="24"/>
        </w:rPr>
        <w:t xml:space="preserve"> / </w:t>
      </w:r>
      <w:r w:rsidRPr="00E87991">
        <w:rPr>
          <w:rFonts w:ascii="Tw Cen MT" w:hAnsi="Tw Cen MT"/>
          <w:b/>
          <w:bCs/>
          <w:sz w:val="24"/>
        </w:rPr>
        <w:t>per obiettivi minimi</w:t>
      </w:r>
    </w:p>
    <w:p w:rsidR="00E87991" w:rsidRDefault="00E87991" w:rsidP="00D653EE">
      <w:pPr>
        <w:suppressAutoHyphens w:val="0"/>
        <w:jc w:val="both"/>
        <w:rPr>
          <w:rFonts w:ascii="Tw Cen MT" w:hAnsi="Tw Cen MT"/>
          <w:bCs/>
          <w:i/>
          <w:sz w:val="24"/>
        </w:rPr>
      </w:pPr>
    </w:p>
    <w:p w:rsidR="00E87991" w:rsidRPr="00E87991" w:rsidRDefault="00E87991" w:rsidP="00E87991">
      <w:pPr>
        <w:suppressAutoHyphens w:val="0"/>
        <w:spacing w:after="160" w:line="259" w:lineRule="auto"/>
        <w:ind w:right="-143"/>
        <w:contextualSpacing/>
        <w:jc w:val="both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E87991">
        <w:rPr>
          <w:rFonts w:ascii="Calibri" w:eastAsia="Calibri" w:hAnsi="Calibri" w:cs="Times New Roman"/>
          <w:b/>
          <w:sz w:val="22"/>
          <w:szCs w:val="22"/>
          <w:lang w:eastAsia="en-US"/>
        </w:rPr>
        <w:t>Delibera dell’adozione della valutazione differenziata</w:t>
      </w:r>
      <w:r w:rsidR="00056468">
        <w:rPr>
          <w:rFonts w:ascii="Calibri" w:eastAsia="Calibri" w:hAnsi="Calibri" w:cs="Times New Roman"/>
          <w:b/>
          <w:sz w:val="22"/>
          <w:szCs w:val="22"/>
          <w:lang w:eastAsia="en-US"/>
        </w:rPr>
        <w:t>.</w:t>
      </w:r>
    </w:p>
    <w:p w:rsidR="00E87991" w:rsidRPr="00E87991" w:rsidRDefault="00E87991" w:rsidP="00E87991">
      <w:pPr>
        <w:suppressAutoHyphens w:val="0"/>
        <w:spacing w:after="160" w:line="259" w:lineRule="auto"/>
        <w:ind w:right="-143"/>
        <w:contextualSpacing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 w:cs="Times New Roman"/>
          <w:i/>
          <w:sz w:val="22"/>
          <w:szCs w:val="22"/>
          <w:lang w:eastAsia="en-US"/>
        </w:rPr>
        <w:t>Il Consiglio di Classe delibera che p</w:t>
      </w:r>
      <w:r w:rsidRPr="00E87991">
        <w:rPr>
          <w:rFonts w:ascii="Calibri" w:eastAsia="Calibri" w:hAnsi="Calibri" w:cs="Times New Roman"/>
          <w:i/>
          <w:sz w:val="22"/>
          <w:szCs w:val="22"/>
          <w:lang w:eastAsia="en-US"/>
        </w:rPr>
        <w:t xml:space="preserve">er </w:t>
      </w:r>
      <w:r w:rsidRPr="00E87991">
        <w:rPr>
          <w:rFonts w:ascii="Calibri" w:eastAsia="Calibri" w:hAnsi="Calibri" w:cs="Times New Roman"/>
          <w:i/>
          <w:sz w:val="22"/>
          <w:szCs w:val="22"/>
          <w:highlight w:val="yellow"/>
          <w:lang w:eastAsia="en-US"/>
        </w:rPr>
        <w:t>COGNOME NOME</w:t>
      </w:r>
      <w:r>
        <w:rPr>
          <w:rFonts w:ascii="Calibri" w:eastAsia="Calibri" w:hAnsi="Calibri" w:cs="Times New Roman"/>
          <w:i/>
          <w:sz w:val="22"/>
          <w:szCs w:val="22"/>
          <w:highlight w:val="yellow"/>
          <w:lang w:eastAsia="en-US"/>
        </w:rPr>
        <w:t>;</w:t>
      </w:r>
      <w:r w:rsidRPr="00E87991">
        <w:rPr>
          <w:rFonts w:ascii="Calibri" w:eastAsia="Calibri" w:hAnsi="Calibri" w:cs="Times New Roman"/>
          <w:i/>
          <w:sz w:val="22"/>
          <w:szCs w:val="22"/>
          <w:highlight w:val="yellow"/>
          <w:lang w:eastAsia="en-US"/>
        </w:rPr>
        <w:t xml:space="preserve"> COGNOME NOME; ecc..</w:t>
      </w:r>
      <w:r>
        <w:rPr>
          <w:rFonts w:ascii="Calibri" w:eastAsia="Calibri" w:hAnsi="Calibri" w:cs="Times New Roman"/>
          <w:i/>
          <w:sz w:val="22"/>
          <w:szCs w:val="22"/>
          <w:lang w:eastAsia="en-US"/>
        </w:rPr>
        <w:t xml:space="preserve"> </w:t>
      </w:r>
      <w:r w:rsidRPr="00E87991">
        <w:rPr>
          <w:rFonts w:ascii="Calibri" w:eastAsia="Calibri" w:hAnsi="Calibri" w:cs="Times New Roman"/>
          <w:i/>
          <w:sz w:val="22"/>
          <w:szCs w:val="22"/>
          <w:lang w:eastAsia="en-US"/>
        </w:rPr>
        <w:t xml:space="preserve">la valutazione certifica l’acquisizione di conoscenze e competenze definite nel </w:t>
      </w:r>
      <w:proofErr w:type="spellStart"/>
      <w:r w:rsidRPr="00E87991">
        <w:rPr>
          <w:rFonts w:ascii="Calibri" w:eastAsia="Calibri" w:hAnsi="Calibri" w:cs="Times New Roman"/>
          <w:i/>
          <w:sz w:val="22"/>
          <w:szCs w:val="22"/>
          <w:lang w:eastAsia="en-US"/>
        </w:rPr>
        <w:t>P.E.I.</w:t>
      </w:r>
      <w:proofErr w:type="spellEnd"/>
      <w:r w:rsidRPr="00E87991">
        <w:rPr>
          <w:rFonts w:ascii="Calibri" w:eastAsia="Calibri" w:hAnsi="Calibri" w:cs="Times New Roman"/>
          <w:i/>
          <w:sz w:val="22"/>
          <w:szCs w:val="22"/>
          <w:lang w:eastAsia="en-US"/>
        </w:rPr>
        <w:t xml:space="preserve"> e non dalle </w:t>
      </w:r>
      <w:r w:rsidRPr="00E87991">
        <w:rPr>
          <w:rFonts w:ascii="Calibri" w:eastAsia="Calibri" w:hAnsi="Calibri"/>
          <w:i/>
          <w:sz w:val="22"/>
          <w:szCs w:val="22"/>
          <w:lang w:eastAsia="en-US"/>
        </w:rPr>
        <w:t xml:space="preserve">Linee guida ministeriali ed è adottata ai sensi dell’art. 15 </w:t>
      </w:r>
      <w:r w:rsidRPr="00E87991">
        <w:rPr>
          <w:rFonts w:ascii="Calibri" w:eastAsia="Calibri" w:hAnsi="Calibri"/>
          <w:i/>
          <w:sz w:val="22"/>
          <w:szCs w:val="22"/>
          <w:u w:val="single"/>
          <w:lang w:eastAsia="en-US"/>
        </w:rPr>
        <w:t>c. 4</w:t>
      </w:r>
      <w:r w:rsidRPr="00E87991">
        <w:rPr>
          <w:rFonts w:ascii="Calibri" w:eastAsia="Calibri" w:hAnsi="Calibri"/>
          <w:i/>
          <w:sz w:val="22"/>
          <w:szCs w:val="22"/>
          <w:lang w:eastAsia="en-US"/>
        </w:rPr>
        <w:t xml:space="preserve"> dell’OM n. 90 del 21/5/2001”. </w:t>
      </w:r>
    </w:p>
    <w:p w:rsidR="00E87991" w:rsidRPr="00E87991" w:rsidRDefault="00E87991" w:rsidP="00E87991">
      <w:pPr>
        <w:suppressAutoHyphens w:val="0"/>
        <w:spacing w:after="160" w:line="259" w:lineRule="auto"/>
        <w:ind w:left="720" w:right="-143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87991" w:rsidRDefault="00E87991" w:rsidP="00E87991">
      <w:pPr>
        <w:suppressAutoHyphens w:val="0"/>
        <w:spacing w:after="160" w:line="259" w:lineRule="auto"/>
        <w:ind w:right="-143"/>
        <w:jc w:val="both"/>
        <w:rPr>
          <w:rFonts w:ascii="Calibri" w:eastAsia="Verdana" w:hAnsi="Calibri"/>
          <w:i/>
          <w:sz w:val="22"/>
          <w:szCs w:val="22"/>
          <w:lang w:eastAsia="en-US"/>
        </w:rPr>
      </w:pPr>
      <w:r>
        <w:rPr>
          <w:rFonts w:ascii="Calibri" w:eastAsia="Verdana" w:hAnsi="Calibri" w:cs="Times New Roman"/>
          <w:i/>
          <w:sz w:val="22"/>
          <w:szCs w:val="22"/>
          <w:lang w:eastAsia="en-US"/>
        </w:rPr>
        <w:t xml:space="preserve">Il Presidente </w:t>
      </w:r>
      <w:r w:rsidRPr="00E87991">
        <w:rPr>
          <w:rFonts w:ascii="Calibri" w:eastAsia="Verdana" w:hAnsi="Calibri" w:cs="Times New Roman"/>
          <w:i/>
          <w:sz w:val="22"/>
          <w:szCs w:val="22"/>
          <w:lang w:eastAsia="en-US"/>
        </w:rPr>
        <w:t xml:space="preserve">ricorda </w:t>
      </w:r>
      <w:r>
        <w:rPr>
          <w:rFonts w:ascii="Calibri" w:eastAsia="Verdana" w:hAnsi="Calibri" w:cs="Times New Roman"/>
          <w:i/>
          <w:sz w:val="22"/>
          <w:szCs w:val="22"/>
          <w:lang w:eastAsia="en-US"/>
        </w:rPr>
        <w:t>la necessità di</w:t>
      </w:r>
      <w:r w:rsidRPr="00E87991">
        <w:rPr>
          <w:rFonts w:ascii="Calibri" w:eastAsia="Verdana" w:hAnsi="Calibri" w:cs="Times New Roman"/>
          <w:i/>
          <w:sz w:val="22"/>
          <w:szCs w:val="22"/>
          <w:lang w:eastAsia="en-US"/>
        </w:rPr>
        <w:t xml:space="preserve"> chiedere alla famiglia, per iscritto, il formale assenso alla valutazione differenziata attraverso la compilazione del modulo in uso nell’Istituto (Uff. </w:t>
      </w:r>
      <w:r>
        <w:rPr>
          <w:rFonts w:ascii="Calibri" w:eastAsia="Verdana" w:hAnsi="Calibri" w:cs="Times New Roman"/>
          <w:i/>
          <w:sz w:val="22"/>
          <w:szCs w:val="22"/>
          <w:lang w:eastAsia="en-US"/>
        </w:rPr>
        <w:t>didattica</w:t>
      </w:r>
      <w:r w:rsidRPr="00E87991">
        <w:rPr>
          <w:rFonts w:ascii="Calibri" w:eastAsia="Verdana" w:hAnsi="Calibri" w:cs="Times New Roman"/>
          <w:i/>
          <w:sz w:val="22"/>
          <w:szCs w:val="22"/>
          <w:lang w:eastAsia="en-US"/>
        </w:rPr>
        <w:t>). L</w:t>
      </w:r>
      <w:r w:rsidRPr="00E87991">
        <w:rPr>
          <w:rFonts w:ascii="Calibri" w:eastAsia="Calibri" w:hAnsi="Calibri"/>
          <w:i/>
          <w:sz w:val="22"/>
          <w:szCs w:val="22"/>
          <w:lang w:eastAsia="en-US"/>
        </w:rPr>
        <w:t xml:space="preserve">a valutazione differenziata non consente il rilascio di un titolo di studio ed è finalizzata allo svolgimento del piano educativo individualizzato e al rilascio dell'attestato di credito formativo di cui all'art. 13 del D.P.R. 323 del 1998. Si ricorda che se </w:t>
      </w:r>
      <w:r w:rsidRPr="00E87991">
        <w:rPr>
          <w:rFonts w:ascii="Calibri" w:eastAsia="Verdana" w:hAnsi="Calibri"/>
          <w:i/>
          <w:sz w:val="22"/>
          <w:szCs w:val="22"/>
          <w:lang w:eastAsia="en-US"/>
        </w:rPr>
        <w:t>ci fossero le condizioni, è sempre possibile cambiare la programmazione da differenziata in obiettivi minimi (e viceversa).</w:t>
      </w:r>
    </w:p>
    <w:p w:rsidR="00E87991" w:rsidRDefault="00E87991" w:rsidP="00E87991">
      <w:pPr>
        <w:suppressAutoHyphens w:val="0"/>
        <w:spacing w:after="160" w:line="259" w:lineRule="auto"/>
        <w:ind w:right="-143"/>
        <w:contextualSpacing/>
        <w:jc w:val="both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E87991">
        <w:rPr>
          <w:rFonts w:ascii="Calibri" w:eastAsia="Calibri" w:hAnsi="Calibri" w:cs="Times New Roman"/>
          <w:b/>
          <w:sz w:val="22"/>
          <w:szCs w:val="22"/>
          <w:lang w:eastAsia="en-US"/>
        </w:rPr>
        <w:t>Delibera dell’adozione della valutazione per obiettivi minimi</w:t>
      </w:r>
      <w:r>
        <w:rPr>
          <w:rFonts w:ascii="Calibri" w:eastAsia="Calibri" w:hAnsi="Calibri" w:cs="Times New Roman"/>
          <w:b/>
          <w:sz w:val="22"/>
          <w:szCs w:val="22"/>
          <w:lang w:eastAsia="en-US"/>
        </w:rPr>
        <w:t>.</w:t>
      </w:r>
    </w:p>
    <w:p w:rsidR="00E87991" w:rsidRPr="00E87991" w:rsidRDefault="00E87991" w:rsidP="00E87991">
      <w:pPr>
        <w:suppressAutoHyphens w:val="0"/>
        <w:spacing w:after="160" w:line="259" w:lineRule="auto"/>
        <w:ind w:right="-143"/>
        <w:contextualSpacing/>
        <w:jc w:val="both"/>
        <w:rPr>
          <w:rFonts w:ascii="Calibri" w:eastAsia="Calibri" w:hAnsi="Calibri" w:cs="Times New Roman"/>
          <w:i/>
          <w:sz w:val="22"/>
          <w:szCs w:val="22"/>
          <w:lang w:eastAsia="en-US"/>
        </w:rPr>
      </w:pPr>
      <w:r>
        <w:rPr>
          <w:rFonts w:ascii="Calibri" w:eastAsia="Calibri" w:hAnsi="Calibri" w:cs="Times New Roman"/>
          <w:i/>
          <w:sz w:val="22"/>
          <w:szCs w:val="22"/>
          <w:lang w:eastAsia="en-US"/>
        </w:rPr>
        <w:t>Il Consiglio di Classe delibera che p</w:t>
      </w:r>
      <w:r w:rsidRPr="00E87991">
        <w:rPr>
          <w:rFonts w:ascii="Calibri" w:eastAsia="Calibri" w:hAnsi="Calibri" w:cs="Times New Roman"/>
          <w:i/>
          <w:sz w:val="22"/>
          <w:szCs w:val="22"/>
          <w:lang w:eastAsia="en-US"/>
        </w:rPr>
        <w:t xml:space="preserve">er </w:t>
      </w:r>
      <w:r w:rsidRPr="00E87991">
        <w:rPr>
          <w:rFonts w:ascii="Calibri" w:eastAsia="Calibri" w:hAnsi="Calibri" w:cs="Times New Roman"/>
          <w:i/>
          <w:sz w:val="22"/>
          <w:szCs w:val="22"/>
          <w:highlight w:val="yellow"/>
          <w:lang w:eastAsia="en-US"/>
        </w:rPr>
        <w:t>COGNOME NOME</w:t>
      </w:r>
      <w:r>
        <w:rPr>
          <w:rFonts w:ascii="Calibri" w:eastAsia="Calibri" w:hAnsi="Calibri" w:cs="Times New Roman"/>
          <w:i/>
          <w:sz w:val="22"/>
          <w:szCs w:val="22"/>
          <w:highlight w:val="yellow"/>
          <w:lang w:eastAsia="en-US"/>
        </w:rPr>
        <w:t>;</w:t>
      </w:r>
      <w:r w:rsidRPr="00E87991">
        <w:rPr>
          <w:rFonts w:ascii="Calibri" w:eastAsia="Calibri" w:hAnsi="Calibri" w:cs="Times New Roman"/>
          <w:i/>
          <w:sz w:val="22"/>
          <w:szCs w:val="22"/>
          <w:highlight w:val="yellow"/>
          <w:lang w:eastAsia="en-US"/>
        </w:rPr>
        <w:t xml:space="preserve"> COGNOME NOME; ecc..</w:t>
      </w:r>
      <w:r>
        <w:rPr>
          <w:rFonts w:ascii="Calibri" w:eastAsia="Calibri" w:hAnsi="Calibri" w:cs="Times New Roman"/>
          <w:i/>
          <w:sz w:val="22"/>
          <w:szCs w:val="22"/>
          <w:lang w:eastAsia="en-US"/>
        </w:rPr>
        <w:t xml:space="preserve"> </w:t>
      </w:r>
      <w:r w:rsidRPr="00E87991">
        <w:rPr>
          <w:rFonts w:ascii="Calibri" w:eastAsia="Calibri" w:hAnsi="Calibri"/>
          <w:i/>
          <w:sz w:val="22"/>
          <w:szCs w:val="22"/>
          <w:lang w:eastAsia="en-US"/>
        </w:rPr>
        <w:t xml:space="preserve">la valutazione segue gli stessi criteri adottati per i compagni con particolare attenzione alle specifiche difficoltà certificate. La valutazione sarà adottata ai sensi dell’art. 15 </w:t>
      </w:r>
      <w:r w:rsidRPr="00E87991">
        <w:rPr>
          <w:rFonts w:ascii="Calibri" w:eastAsia="Calibri" w:hAnsi="Calibri"/>
          <w:i/>
          <w:sz w:val="22"/>
          <w:szCs w:val="22"/>
          <w:u w:val="single"/>
          <w:lang w:eastAsia="en-US"/>
        </w:rPr>
        <w:t>c. 3</w:t>
      </w:r>
      <w:r w:rsidRPr="00E87991">
        <w:rPr>
          <w:rFonts w:ascii="Calibri" w:eastAsia="Calibri" w:hAnsi="Calibri"/>
          <w:i/>
          <w:sz w:val="22"/>
          <w:szCs w:val="22"/>
          <w:lang w:eastAsia="en-US"/>
        </w:rPr>
        <w:t xml:space="preserve"> dell’OM n. 90 del 21/5/2001”.</w:t>
      </w:r>
    </w:p>
    <w:p w:rsidR="00E87991" w:rsidRDefault="00E87991" w:rsidP="00E87991">
      <w:pPr>
        <w:suppressAutoHyphens w:val="0"/>
        <w:spacing w:after="160" w:line="259" w:lineRule="auto"/>
        <w:ind w:right="-143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56468" w:rsidRPr="00056468" w:rsidRDefault="00056468" w:rsidP="00E87991">
      <w:pPr>
        <w:suppressAutoHyphens w:val="0"/>
        <w:spacing w:after="160" w:line="259" w:lineRule="auto"/>
        <w:ind w:right="-143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056468">
        <w:rPr>
          <w:rFonts w:ascii="Calibri" w:eastAsia="Calibri" w:hAnsi="Calibri"/>
          <w:b/>
          <w:sz w:val="22"/>
          <w:szCs w:val="22"/>
          <w:lang w:eastAsia="en-US"/>
        </w:rPr>
        <w:t>Adozione PEI e PDP.</w:t>
      </w:r>
    </w:p>
    <w:p w:rsidR="00E87991" w:rsidRDefault="00E87991" w:rsidP="00E87991">
      <w:pPr>
        <w:suppressAutoHyphens w:val="0"/>
        <w:spacing w:after="160" w:line="259" w:lineRule="auto"/>
        <w:ind w:right="-143"/>
        <w:contextualSpacing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E87991">
        <w:rPr>
          <w:rFonts w:ascii="Calibri" w:eastAsia="Calibri" w:hAnsi="Calibri"/>
          <w:i/>
          <w:sz w:val="22"/>
          <w:szCs w:val="22"/>
          <w:lang w:eastAsia="en-US"/>
        </w:rPr>
        <w:lastRenderedPageBreak/>
        <w:t>Il docente di sostegno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Pr="00E87991">
        <w:rPr>
          <w:rFonts w:ascii="Calibri" w:eastAsia="Calibri" w:hAnsi="Calibri"/>
          <w:i/>
          <w:sz w:val="22"/>
          <w:szCs w:val="22"/>
          <w:highlight w:val="yellow"/>
          <w:lang w:eastAsia="en-US"/>
        </w:rPr>
        <w:t>prof.__________________</w:t>
      </w:r>
      <w:r w:rsidRPr="00E87991">
        <w:rPr>
          <w:rFonts w:ascii="Calibri" w:eastAsia="Calibri" w:hAnsi="Calibri"/>
          <w:i/>
          <w:sz w:val="22"/>
          <w:szCs w:val="22"/>
          <w:lang w:eastAsia="en-US"/>
        </w:rPr>
        <w:t xml:space="preserve"> condivid</w:t>
      </w:r>
      <w:r>
        <w:rPr>
          <w:rFonts w:ascii="Calibri" w:eastAsia="Calibri" w:hAnsi="Calibri"/>
          <w:i/>
          <w:sz w:val="22"/>
          <w:szCs w:val="22"/>
          <w:lang w:eastAsia="en-US"/>
        </w:rPr>
        <w:t>e</w:t>
      </w:r>
      <w:r w:rsidRPr="00E8799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87991">
        <w:rPr>
          <w:rFonts w:ascii="Calibri" w:eastAsia="Calibri" w:hAnsi="Calibri"/>
          <w:i/>
          <w:sz w:val="22"/>
          <w:szCs w:val="22"/>
          <w:lang w:eastAsia="en-US"/>
        </w:rPr>
        <w:t xml:space="preserve">una </w:t>
      </w:r>
      <w:r w:rsidRPr="00E87991">
        <w:rPr>
          <w:rFonts w:ascii="Calibri" w:eastAsia="Calibri" w:hAnsi="Calibri"/>
          <w:b/>
          <w:i/>
          <w:sz w:val="22"/>
          <w:szCs w:val="22"/>
          <w:lang w:eastAsia="en-US"/>
        </w:rPr>
        <w:t>prima stesura</w:t>
      </w:r>
      <w:r w:rsidR="00726B0D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eventualmente aggiornabile</w:t>
      </w:r>
      <w:r w:rsidRPr="00E87991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del </w:t>
      </w:r>
      <w:proofErr w:type="spellStart"/>
      <w:r w:rsidRPr="00E87991">
        <w:rPr>
          <w:rFonts w:ascii="Calibri" w:eastAsia="Calibri" w:hAnsi="Calibri"/>
          <w:b/>
          <w:i/>
          <w:sz w:val="22"/>
          <w:szCs w:val="22"/>
          <w:lang w:eastAsia="en-US"/>
        </w:rPr>
        <w:t>P.E.I.</w:t>
      </w:r>
      <w:proofErr w:type="spellEnd"/>
      <w:r w:rsidRPr="00E87991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per </w:t>
      </w:r>
      <w:r w:rsidRPr="00E87991">
        <w:rPr>
          <w:rFonts w:ascii="Calibri" w:eastAsia="Calibri" w:hAnsi="Calibri" w:cs="Times New Roman"/>
          <w:i/>
          <w:sz w:val="22"/>
          <w:szCs w:val="22"/>
          <w:highlight w:val="yellow"/>
          <w:lang w:eastAsia="en-US"/>
        </w:rPr>
        <w:t>COGNOME NOME</w:t>
      </w:r>
      <w:r>
        <w:rPr>
          <w:rFonts w:ascii="Calibri" w:eastAsia="Calibri" w:hAnsi="Calibri" w:cs="Times New Roman"/>
          <w:i/>
          <w:sz w:val="22"/>
          <w:szCs w:val="22"/>
          <w:highlight w:val="yellow"/>
          <w:lang w:eastAsia="en-US"/>
        </w:rPr>
        <w:t>;</w:t>
      </w:r>
      <w:r w:rsidRPr="00E87991">
        <w:rPr>
          <w:rFonts w:ascii="Calibri" w:eastAsia="Calibri" w:hAnsi="Calibri" w:cs="Times New Roman"/>
          <w:i/>
          <w:sz w:val="22"/>
          <w:szCs w:val="22"/>
          <w:highlight w:val="yellow"/>
          <w:lang w:eastAsia="en-US"/>
        </w:rPr>
        <w:t xml:space="preserve"> COGNOME NOME; ecc..</w:t>
      </w:r>
      <w:r>
        <w:rPr>
          <w:rFonts w:ascii="Calibri" w:eastAsia="Calibri" w:hAnsi="Calibri" w:cs="Times New Roman"/>
          <w:i/>
          <w:sz w:val="22"/>
          <w:szCs w:val="22"/>
          <w:lang w:eastAsia="en-US"/>
        </w:rPr>
        <w:t xml:space="preserve"> </w:t>
      </w:r>
      <w:r w:rsidRPr="00E87991">
        <w:rPr>
          <w:rFonts w:ascii="Calibri" w:eastAsia="Calibri" w:hAnsi="Calibri" w:cs="Times New Roman"/>
          <w:b/>
          <w:i/>
          <w:sz w:val="22"/>
          <w:szCs w:val="22"/>
          <w:lang w:eastAsia="en-US"/>
        </w:rPr>
        <w:t>alunn</w:t>
      </w:r>
      <w:r>
        <w:rPr>
          <w:rFonts w:ascii="Calibri" w:eastAsia="Calibri" w:hAnsi="Calibri" w:cs="Times New Roman"/>
          <w:b/>
          <w:i/>
          <w:sz w:val="22"/>
          <w:szCs w:val="22"/>
          <w:lang w:eastAsia="en-US"/>
        </w:rPr>
        <w:t>i che presentano</w:t>
      </w:r>
      <w:r w:rsidRPr="00E87991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Disabilità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</w:t>
      </w:r>
      <w:r w:rsidRPr="00E87991">
        <w:rPr>
          <w:rFonts w:ascii="Calibri" w:eastAsia="Calibri" w:hAnsi="Calibri"/>
          <w:i/>
          <w:sz w:val="22"/>
          <w:szCs w:val="22"/>
          <w:lang w:eastAsia="en-US"/>
        </w:rPr>
        <w:t>e il Consiglio di Classe ne delibera l’adozione.</w:t>
      </w:r>
    </w:p>
    <w:p w:rsidR="00056468" w:rsidRPr="00E87991" w:rsidRDefault="00056468" w:rsidP="00E87991">
      <w:pPr>
        <w:suppressAutoHyphens w:val="0"/>
        <w:spacing w:after="160" w:line="259" w:lineRule="auto"/>
        <w:ind w:right="-143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87991" w:rsidRPr="00E87991" w:rsidRDefault="00E87991" w:rsidP="00E87991">
      <w:pPr>
        <w:suppressAutoHyphens w:val="0"/>
        <w:spacing w:after="160" w:line="259" w:lineRule="auto"/>
        <w:ind w:right="-143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87991">
        <w:rPr>
          <w:rFonts w:ascii="Calibri" w:eastAsia="Calibri" w:hAnsi="Calibri"/>
          <w:i/>
          <w:sz w:val="22"/>
          <w:szCs w:val="22"/>
          <w:lang w:eastAsia="en-US"/>
        </w:rPr>
        <w:t xml:space="preserve">Il </w:t>
      </w:r>
      <w:r>
        <w:rPr>
          <w:rFonts w:ascii="Calibri" w:eastAsia="Calibri" w:hAnsi="Calibri"/>
          <w:i/>
          <w:sz w:val="22"/>
          <w:szCs w:val="22"/>
          <w:lang w:eastAsia="en-US"/>
        </w:rPr>
        <w:t>Coordinatore</w:t>
      </w:r>
      <w:r w:rsidRPr="00E87991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Pr="00E87991">
        <w:rPr>
          <w:rFonts w:ascii="Calibri" w:eastAsia="Calibri" w:hAnsi="Calibri"/>
          <w:i/>
          <w:sz w:val="22"/>
          <w:szCs w:val="22"/>
          <w:highlight w:val="yellow"/>
          <w:lang w:eastAsia="en-US"/>
        </w:rPr>
        <w:t>prof.__________________</w:t>
      </w:r>
      <w:r w:rsidRPr="00E87991">
        <w:rPr>
          <w:rFonts w:ascii="Calibri" w:eastAsia="Calibri" w:hAnsi="Calibri"/>
          <w:i/>
          <w:sz w:val="22"/>
          <w:szCs w:val="22"/>
          <w:lang w:eastAsia="en-US"/>
        </w:rPr>
        <w:t xml:space="preserve"> condivid</w:t>
      </w:r>
      <w:r>
        <w:rPr>
          <w:rFonts w:ascii="Calibri" w:eastAsia="Calibri" w:hAnsi="Calibri"/>
          <w:i/>
          <w:sz w:val="22"/>
          <w:szCs w:val="22"/>
          <w:lang w:eastAsia="en-US"/>
        </w:rPr>
        <w:t>e</w:t>
      </w:r>
      <w:r w:rsidRPr="00E8799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87991">
        <w:rPr>
          <w:rFonts w:ascii="Calibri" w:eastAsia="Calibri" w:hAnsi="Calibri"/>
          <w:i/>
          <w:sz w:val="22"/>
          <w:szCs w:val="22"/>
          <w:lang w:eastAsia="en-US"/>
        </w:rPr>
        <w:t xml:space="preserve">una </w:t>
      </w:r>
      <w:r w:rsidRPr="00E87991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prima stesura </w:t>
      </w:r>
      <w:r w:rsidR="00726B0D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eventualmente aggiornabile </w:t>
      </w:r>
      <w:r w:rsidRPr="00E87991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del </w:t>
      </w:r>
      <w:proofErr w:type="spellStart"/>
      <w:r w:rsidRPr="00E87991">
        <w:rPr>
          <w:rFonts w:ascii="Calibri" w:eastAsia="Calibri" w:hAnsi="Calibri"/>
          <w:b/>
          <w:i/>
          <w:sz w:val="22"/>
          <w:szCs w:val="22"/>
          <w:lang w:eastAsia="en-US"/>
        </w:rPr>
        <w:t>P.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>D.P</w:t>
      </w:r>
      <w:r w:rsidRPr="00E87991">
        <w:rPr>
          <w:rFonts w:ascii="Calibri" w:eastAsia="Calibri" w:hAnsi="Calibri"/>
          <w:b/>
          <w:i/>
          <w:sz w:val="22"/>
          <w:szCs w:val="22"/>
          <w:lang w:eastAsia="en-US"/>
        </w:rPr>
        <w:t>.</w:t>
      </w:r>
      <w:proofErr w:type="spellEnd"/>
      <w:r w:rsidRPr="00E87991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per </w:t>
      </w:r>
      <w:r w:rsidRPr="00E87991">
        <w:rPr>
          <w:rFonts w:ascii="Calibri" w:eastAsia="Calibri" w:hAnsi="Calibri" w:cs="Times New Roman"/>
          <w:i/>
          <w:sz w:val="22"/>
          <w:szCs w:val="22"/>
          <w:highlight w:val="yellow"/>
          <w:lang w:eastAsia="en-US"/>
        </w:rPr>
        <w:t>COGNOME NOME</w:t>
      </w:r>
      <w:r>
        <w:rPr>
          <w:rFonts w:ascii="Calibri" w:eastAsia="Calibri" w:hAnsi="Calibri" w:cs="Times New Roman"/>
          <w:i/>
          <w:sz w:val="22"/>
          <w:szCs w:val="22"/>
          <w:highlight w:val="yellow"/>
          <w:lang w:eastAsia="en-US"/>
        </w:rPr>
        <w:t>;</w:t>
      </w:r>
      <w:r w:rsidRPr="00E87991">
        <w:rPr>
          <w:rFonts w:ascii="Calibri" w:eastAsia="Calibri" w:hAnsi="Calibri" w:cs="Times New Roman"/>
          <w:i/>
          <w:sz w:val="22"/>
          <w:szCs w:val="22"/>
          <w:highlight w:val="yellow"/>
          <w:lang w:eastAsia="en-US"/>
        </w:rPr>
        <w:t xml:space="preserve"> COGNOME NOME; ecc..</w:t>
      </w:r>
      <w:r>
        <w:rPr>
          <w:rFonts w:ascii="Calibri" w:eastAsia="Calibri" w:hAnsi="Calibri" w:cs="Times New Roman"/>
          <w:i/>
          <w:sz w:val="22"/>
          <w:szCs w:val="22"/>
          <w:lang w:eastAsia="en-US"/>
        </w:rPr>
        <w:t xml:space="preserve"> </w:t>
      </w:r>
      <w:r w:rsidRPr="00056468">
        <w:rPr>
          <w:rFonts w:ascii="Calibri" w:eastAsia="Calibri" w:hAnsi="Calibri" w:cs="Times New Roman"/>
          <w:b/>
          <w:i/>
          <w:sz w:val="22"/>
          <w:szCs w:val="22"/>
          <w:lang w:eastAsia="en-US"/>
        </w:rPr>
        <w:t xml:space="preserve">alunni </w:t>
      </w:r>
      <w:r w:rsidR="00056468" w:rsidRPr="00E87991">
        <w:rPr>
          <w:rFonts w:ascii="Calibri" w:eastAsia="Calibri" w:hAnsi="Calibri"/>
          <w:b/>
          <w:i/>
          <w:sz w:val="22"/>
          <w:szCs w:val="22"/>
          <w:lang w:eastAsia="en-US"/>
        </w:rPr>
        <w:t>con DSA e “altri” BES</w:t>
      </w:r>
      <w:r w:rsidR="00056468" w:rsidRPr="00056468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Pr="00056468">
        <w:rPr>
          <w:rFonts w:ascii="Calibri" w:eastAsia="Calibri" w:hAnsi="Calibri"/>
          <w:i/>
          <w:sz w:val="22"/>
          <w:szCs w:val="22"/>
          <w:lang w:eastAsia="en-US"/>
        </w:rPr>
        <w:t>e il Consiglio di Classe ne</w:t>
      </w:r>
      <w:r w:rsidRPr="00E87991">
        <w:rPr>
          <w:rFonts w:ascii="Calibri" w:eastAsia="Calibri" w:hAnsi="Calibri"/>
          <w:i/>
          <w:sz w:val="22"/>
          <w:szCs w:val="22"/>
          <w:lang w:eastAsia="en-US"/>
        </w:rPr>
        <w:t xml:space="preserve"> delibera</w:t>
      </w:r>
      <w:r w:rsidRPr="00056468">
        <w:rPr>
          <w:rFonts w:ascii="Calibri" w:eastAsia="Calibri" w:hAnsi="Calibri"/>
          <w:i/>
          <w:sz w:val="22"/>
          <w:szCs w:val="22"/>
          <w:lang w:eastAsia="en-US"/>
        </w:rPr>
        <w:t xml:space="preserve"> l’adozione</w:t>
      </w:r>
      <w:r w:rsidRPr="00E87991">
        <w:rPr>
          <w:rFonts w:ascii="Calibri" w:eastAsia="Calibri" w:hAnsi="Calibri"/>
          <w:i/>
          <w:sz w:val="22"/>
          <w:szCs w:val="22"/>
          <w:lang w:eastAsia="en-US"/>
        </w:rPr>
        <w:t>.</w:t>
      </w:r>
    </w:p>
    <w:p w:rsidR="00E87991" w:rsidRDefault="00E87991" w:rsidP="00D653EE">
      <w:pPr>
        <w:suppressAutoHyphens w:val="0"/>
        <w:jc w:val="both"/>
        <w:rPr>
          <w:rFonts w:ascii="Tw Cen MT" w:hAnsi="Tw Cen MT"/>
          <w:bCs/>
          <w:i/>
          <w:sz w:val="24"/>
        </w:rPr>
      </w:pPr>
    </w:p>
    <w:p w:rsidR="00E87991" w:rsidRDefault="00E87991" w:rsidP="00D653EE">
      <w:pPr>
        <w:suppressAutoHyphens w:val="0"/>
        <w:jc w:val="both"/>
        <w:rPr>
          <w:rFonts w:ascii="Tw Cen MT" w:hAnsi="Tw Cen MT"/>
          <w:bCs/>
          <w:i/>
          <w:sz w:val="24"/>
        </w:rPr>
      </w:pPr>
    </w:p>
    <w:p w:rsidR="00D653EE" w:rsidRPr="00732BFB" w:rsidRDefault="00D653EE" w:rsidP="00D653EE">
      <w:pPr>
        <w:suppressAutoHyphens w:val="0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b/>
          <w:bCs/>
          <w:sz w:val="24"/>
        </w:rPr>
        <w:t>Punto 3 – U</w:t>
      </w:r>
      <w:r w:rsidRPr="00732BFB">
        <w:rPr>
          <w:rFonts w:ascii="Tw Cen MT" w:hAnsi="Tw Cen MT"/>
          <w:b/>
          <w:sz w:val="24"/>
          <w:szCs w:val="24"/>
        </w:rPr>
        <w:t>scite didattiche / Viaggio di istruzione</w:t>
      </w:r>
    </w:p>
    <w:p w:rsidR="002658D7" w:rsidRDefault="002658D7" w:rsidP="00D653EE">
      <w:pPr>
        <w:jc w:val="both"/>
        <w:rPr>
          <w:rFonts w:ascii="Tw Cen MT" w:hAnsi="Tw Cen MT"/>
          <w:bCs/>
          <w:i/>
          <w:sz w:val="24"/>
        </w:rPr>
      </w:pPr>
      <w:r>
        <w:rPr>
          <w:rFonts w:ascii="Tw Cen MT" w:hAnsi="Tw Cen MT"/>
          <w:bCs/>
          <w:i/>
          <w:sz w:val="24"/>
        </w:rPr>
        <w:t xml:space="preserve">In merito al viaggio d’Istruzione a </w:t>
      </w:r>
      <w:r w:rsidRPr="002A722E">
        <w:rPr>
          <w:rFonts w:ascii="Tw Cen MT" w:hAnsi="Tw Cen MT"/>
          <w:bCs/>
          <w:i/>
          <w:sz w:val="24"/>
          <w:highlight w:val="yellow"/>
        </w:rPr>
        <w:t>___________________</w:t>
      </w:r>
      <w:r>
        <w:rPr>
          <w:rFonts w:ascii="Tw Cen MT" w:hAnsi="Tw Cen MT"/>
          <w:bCs/>
          <w:i/>
          <w:sz w:val="24"/>
        </w:rPr>
        <w:t xml:space="preserve"> deliberato nel primo Consiglio di Classe, si rileva che alla data odierna gli allievi effettivamente censibili come partecipanti (consegna dell’autorizzazione e dell’anticipo) sono nel numero di </w:t>
      </w:r>
      <w:r w:rsidRPr="002A722E">
        <w:rPr>
          <w:rFonts w:ascii="Tw Cen MT" w:hAnsi="Tw Cen MT"/>
          <w:bCs/>
          <w:i/>
          <w:sz w:val="24"/>
          <w:highlight w:val="yellow"/>
        </w:rPr>
        <w:t>___________</w:t>
      </w:r>
      <w:r>
        <w:rPr>
          <w:rFonts w:ascii="Tw Cen MT" w:hAnsi="Tw Cen MT"/>
          <w:bCs/>
          <w:i/>
          <w:sz w:val="24"/>
        </w:rPr>
        <w:t xml:space="preserve"> . Si ricorda che per l’attivazione del viaggio è necessaria l’adesione di almeno il 70% degli allievi della classe entro il mese di Novembre.</w:t>
      </w:r>
    </w:p>
    <w:p w:rsidR="002658D7" w:rsidRDefault="002658D7" w:rsidP="00D653EE">
      <w:pPr>
        <w:jc w:val="both"/>
        <w:rPr>
          <w:rFonts w:ascii="Tw Cen MT" w:hAnsi="Tw Cen MT"/>
          <w:bCs/>
          <w:i/>
          <w:sz w:val="24"/>
        </w:rPr>
      </w:pPr>
      <w:r>
        <w:rPr>
          <w:rFonts w:ascii="Tw Cen MT" w:hAnsi="Tw Cen MT"/>
          <w:bCs/>
          <w:i/>
          <w:sz w:val="24"/>
        </w:rPr>
        <w:t xml:space="preserve">Si rileva inoltre la disponibilità dei seguenti docenti accompagnatori: </w:t>
      </w:r>
      <w:r w:rsidRPr="002A722E">
        <w:rPr>
          <w:rFonts w:ascii="Tw Cen MT" w:hAnsi="Tw Cen MT"/>
          <w:bCs/>
          <w:i/>
          <w:sz w:val="24"/>
          <w:highlight w:val="yellow"/>
        </w:rPr>
        <w:t>____________________.</w:t>
      </w:r>
    </w:p>
    <w:p w:rsidR="002658D7" w:rsidRPr="002658D7" w:rsidRDefault="002658D7" w:rsidP="00D653EE">
      <w:pPr>
        <w:jc w:val="both"/>
        <w:rPr>
          <w:rFonts w:ascii="Tw Cen MT" w:hAnsi="Tw Cen MT"/>
          <w:bCs/>
          <w:i/>
          <w:sz w:val="24"/>
        </w:rPr>
      </w:pPr>
      <w:r>
        <w:rPr>
          <w:rFonts w:ascii="Tw Cen MT" w:hAnsi="Tw Cen MT"/>
          <w:bCs/>
          <w:i/>
          <w:sz w:val="24"/>
        </w:rPr>
        <w:t>Si ricorda che il viaggio non è attivabile se non viene rilevata entro la fine del mese di Novembre la disponibilità di almeno un docente della classe.</w:t>
      </w:r>
    </w:p>
    <w:p w:rsidR="002658D7" w:rsidRDefault="002658D7" w:rsidP="00D653EE">
      <w:pPr>
        <w:jc w:val="both"/>
        <w:rPr>
          <w:rFonts w:ascii="Tw Cen MT" w:hAnsi="Tw Cen MT"/>
          <w:bCs/>
          <w:sz w:val="24"/>
        </w:rPr>
      </w:pPr>
    </w:p>
    <w:p w:rsidR="00D653EE" w:rsidRDefault="00D653EE" w:rsidP="00D653EE">
      <w:pPr>
        <w:jc w:val="both"/>
        <w:rPr>
          <w:rFonts w:ascii="Tw Cen MT" w:hAnsi="Tw Cen MT"/>
          <w:b/>
          <w:bCs/>
          <w:sz w:val="24"/>
        </w:rPr>
      </w:pPr>
      <w:r>
        <w:rPr>
          <w:rFonts w:ascii="Tw Cen MT" w:hAnsi="Tw Cen MT"/>
          <w:b/>
          <w:bCs/>
          <w:sz w:val="24"/>
        </w:rPr>
        <w:t xml:space="preserve">Punto 4 – </w:t>
      </w:r>
      <w:r w:rsidR="002658D7">
        <w:rPr>
          <w:rFonts w:ascii="Tw Cen MT" w:hAnsi="Tw Cen MT"/>
          <w:b/>
          <w:bCs/>
          <w:sz w:val="24"/>
        </w:rPr>
        <w:t>Incontro con le rappresentanze</w:t>
      </w:r>
    </w:p>
    <w:p w:rsidR="00D653EE" w:rsidRPr="00036A33" w:rsidRDefault="00D653EE" w:rsidP="00D653EE">
      <w:pPr>
        <w:jc w:val="both"/>
        <w:rPr>
          <w:rFonts w:ascii="Tw Cen MT" w:hAnsi="Tw Cen MT"/>
          <w:bCs/>
          <w:sz w:val="24"/>
        </w:rPr>
      </w:pPr>
      <w:r>
        <w:rPr>
          <w:rFonts w:ascii="Tw Cen MT" w:hAnsi="Tw Cen MT"/>
          <w:bCs/>
          <w:sz w:val="24"/>
        </w:rPr>
        <w:t xml:space="preserve">Alle ore </w:t>
      </w:r>
      <w:r w:rsidRPr="002A722E">
        <w:rPr>
          <w:rFonts w:ascii="Tw Cen MT" w:hAnsi="Tw Cen MT"/>
          <w:bCs/>
          <w:sz w:val="24"/>
          <w:highlight w:val="yellow"/>
        </w:rPr>
        <w:t>____</w:t>
      </w:r>
      <w:r>
        <w:rPr>
          <w:rFonts w:ascii="Tw Cen MT" w:hAnsi="Tw Cen MT"/>
          <w:bCs/>
          <w:sz w:val="24"/>
        </w:rPr>
        <w:t xml:space="preserve"> entrano i Rappresentanti di Classe dei genitori</w:t>
      </w:r>
      <w:r w:rsidR="00620416">
        <w:rPr>
          <w:rFonts w:ascii="Tw Cen MT" w:hAnsi="Tw Cen MT"/>
          <w:bCs/>
          <w:sz w:val="24"/>
        </w:rPr>
        <w:t xml:space="preserve"> </w:t>
      </w:r>
      <w:r w:rsidR="00620416" w:rsidRPr="00620416">
        <w:rPr>
          <w:rFonts w:ascii="Tw Cen MT" w:hAnsi="Tw Cen MT"/>
          <w:bCs/>
          <w:sz w:val="24"/>
          <w:highlight w:val="yellow"/>
        </w:rPr>
        <w:t>NOMI</w:t>
      </w:r>
      <w:r w:rsidR="00620416">
        <w:rPr>
          <w:rFonts w:ascii="Tw Cen MT" w:hAnsi="Tw Cen MT"/>
          <w:bCs/>
          <w:sz w:val="24"/>
        </w:rPr>
        <w:t xml:space="preserve"> </w:t>
      </w:r>
      <w:r>
        <w:rPr>
          <w:rFonts w:ascii="Tw Cen MT" w:hAnsi="Tw Cen MT"/>
          <w:bCs/>
          <w:sz w:val="24"/>
        </w:rPr>
        <w:t>e degli studenti</w:t>
      </w:r>
      <w:r w:rsidR="00620416">
        <w:rPr>
          <w:rFonts w:ascii="Tw Cen MT" w:hAnsi="Tw Cen MT"/>
          <w:bCs/>
          <w:sz w:val="24"/>
        </w:rPr>
        <w:t xml:space="preserve"> </w:t>
      </w:r>
      <w:r w:rsidR="00620416" w:rsidRPr="00620416">
        <w:rPr>
          <w:rFonts w:ascii="Tw Cen MT" w:hAnsi="Tw Cen MT"/>
          <w:bCs/>
          <w:sz w:val="24"/>
          <w:highlight w:val="yellow"/>
        </w:rPr>
        <w:t>NOMI</w:t>
      </w:r>
    </w:p>
    <w:p w:rsidR="00D653EE" w:rsidRDefault="00D653EE" w:rsidP="00D653EE">
      <w:pPr>
        <w:jc w:val="both"/>
        <w:rPr>
          <w:rFonts w:ascii="Tw Cen MT" w:hAnsi="Tw Cen MT"/>
          <w:sz w:val="24"/>
        </w:rPr>
      </w:pPr>
    </w:p>
    <w:p w:rsidR="002658D7" w:rsidRPr="002658D7" w:rsidRDefault="002658D7" w:rsidP="00D653EE">
      <w:pPr>
        <w:jc w:val="both"/>
        <w:rPr>
          <w:rFonts w:ascii="Tw Cen MT" w:hAnsi="Tw Cen MT"/>
          <w:i/>
          <w:sz w:val="24"/>
        </w:rPr>
      </w:pPr>
      <w:r w:rsidRPr="002658D7">
        <w:rPr>
          <w:rFonts w:ascii="Tw Cen MT" w:hAnsi="Tw Cen MT"/>
          <w:i/>
          <w:sz w:val="24"/>
        </w:rPr>
        <w:t>Il Presidente della seduta illustra quanto precedentemente emerso, nella parte comunicabile al pubblico</w:t>
      </w:r>
      <w:r>
        <w:rPr>
          <w:rFonts w:ascii="Tw Cen MT" w:hAnsi="Tw Cen MT"/>
          <w:i/>
          <w:sz w:val="24"/>
        </w:rPr>
        <w:t>, senza riferimenti diretti a persone</w:t>
      </w:r>
      <w:r w:rsidRPr="002658D7">
        <w:rPr>
          <w:rFonts w:ascii="Tw Cen MT" w:hAnsi="Tw Cen MT"/>
          <w:i/>
          <w:sz w:val="24"/>
        </w:rPr>
        <w:t>.</w:t>
      </w:r>
    </w:p>
    <w:p w:rsidR="002658D7" w:rsidRDefault="002658D7" w:rsidP="00D653EE">
      <w:pPr>
        <w:jc w:val="both"/>
        <w:rPr>
          <w:rFonts w:ascii="Tw Cen MT" w:hAnsi="Tw Cen MT"/>
          <w:sz w:val="24"/>
        </w:rPr>
      </w:pPr>
    </w:p>
    <w:p w:rsidR="00D653EE" w:rsidRPr="00620416" w:rsidRDefault="002658D7" w:rsidP="00D653EE">
      <w:pPr>
        <w:jc w:val="both"/>
        <w:rPr>
          <w:rFonts w:ascii="Tw Cen MT" w:hAnsi="Tw Cen MT"/>
          <w:i/>
          <w:sz w:val="24"/>
        </w:rPr>
      </w:pPr>
      <w:r w:rsidRPr="00620416">
        <w:rPr>
          <w:rFonts w:ascii="Tw Cen MT" w:hAnsi="Tw Cen MT"/>
          <w:i/>
          <w:sz w:val="24"/>
        </w:rPr>
        <w:t>I rappresentanti dei genitori</w:t>
      </w:r>
      <w:r w:rsidR="00620416" w:rsidRPr="00620416">
        <w:rPr>
          <w:rFonts w:ascii="Tw Cen MT" w:hAnsi="Tw Cen MT"/>
          <w:i/>
          <w:sz w:val="24"/>
        </w:rPr>
        <w:t xml:space="preserve"> comunicano che</w:t>
      </w:r>
      <w:r w:rsidR="00D653EE" w:rsidRPr="00620416">
        <w:rPr>
          <w:rFonts w:ascii="Tw Cen MT" w:hAnsi="Tw Cen MT"/>
          <w:i/>
          <w:sz w:val="24"/>
        </w:rPr>
        <w:t xml:space="preserve">: </w:t>
      </w:r>
    </w:p>
    <w:p w:rsidR="00D653EE" w:rsidRDefault="00D653EE" w:rsidP="00D653EE">
      <w:pPr>
        <w:jc w:val="both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53EE" w:rsidRPr="00620416" w:rsidRDefault="00D653EE" w:rsidP="00D653EE">
      <w:pPr>
        <w:jc w:val="both"/>
        <w:rPr>
          <w:rFonts w:ascii="Tw Cen MT" w:hAnsi="Tw Cen MT"/>
          <w:i/>
          <w:sz w:val="24"/>
        </w:rPr>
      </w:pPr>
    </w:p>
    <w:p w:rsidR="00620416" w:rsidRDefault="00620416" w:rsidP="00620416">
      <w:pPr>
        <w:jc w:val="both"/>
        <w:rPr>
          <w:rFonts w:ascii="Tw Cen MT" w:hAnsi="Tw Cen MT"/>
          <w:sz w:val="24"/>
        </w:rPr>
      </w:pPr>
      <w:r w:rsidRPr="00620416">
        <w:rPr>
          <w:rFonts w:ascii="Tw Cen MT" w:hAnsi="Tw Cen MT"/>
          <w:i/>
          <w:sz w:val="24"/>
        </w:rPr>
        <w:t>I rappresentanti degli studenti comunicano che:</w:t>
      </w:r>
      <w:r>
        <w:rPr>
          <w:rFonts w:ascii="Tw Cen MT" w:hAnsi="Tw Cen MT"/>
          <w:sz w:val="24"/>
        </w:rPr>
        <w:t xml:space="preserve"> </w:t>
      </w:r>
    </w:p>
    <w:p w:rsidR="00620416" w:rsidRDefault="00620416" w:rsidP="00620416">
      <w:pPr>
        <w:jc w:val="both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0416" w:rsidRDefault="00620416" w:rsidP="002658D7">
      <w:pPr>
        <w:suppressAutoHyphens w:val="0"/>
        <w:jc w:val="both"/>
        <w:rPr>
          <w:rFonts w:ascii="Tw Cen MT" w:hAnsi="Tw Cen MT" w:cs="Times New Roman"/>
          <w:i/>
          <w:sz w:val="24"/>
          <w:szCs w:val="24"/>
          <w:lang w:eastAsia="it-IT"/>
        </w:rPr>
      </w:pPr>
    </w:p>
    <w:p w:rsidR="002658D7" w:rsidRPr="002658D7" w:rsidRDefault="002658D7" w:rsidP="002658D7">
      <w:pPr>
        <w:suppressAutoHyphens w:val="0"/>
        <w:jc w:val="both"/>
        <w:rPr>
          <w:rFonts w:ascii="Tw Cen MT" w:hAnsi="Tw Cen MT" w:cs="Times New Roman"/>
          <w:i/>
          <w:sz w:val="24"/>
          <w:szCs w:val="24"/>
          <w:lang w:eastAsia="it-IT"/>
        </w:rPr>
      </w:pPr>
      <w:r w:rsidRPr="002658D7">
        <w:rPr>
          <w:rFonts w:ascii="Tw Cen MT" w:hAnsi="Tw Cen MT" w:cs="Times New Roman"/>
          <w:i/>
          <w:sz w:val="24"/>
          <w:szCs w:val="24"/>
          <w:lang w:eastAsia="it-IT"/>
        </w:rPr>
        <w:t xml:space="preserve">Il Presidente dopo aver ricordato ai presenti l’obbligo di riservatezza per gli atti d’ufficio, esauriti i punti all’Ordine del Giorno, dichiara la seduta tolta alle ore </w:t>
      </w:r>
      <w:r w:rsidRPr="002658D7">
        <w:rPr>
          <w:rFonts w:ascii="Tw Cen MT" w:hAnsi="Tw Cen MT" w:cs="Times New Roman"/>
          <w:i/>
          <w:sz w:val="24"/>
          <w:szCs w:val="24"/>
          <w:highlight w:val="yellow"/>
          <w:lang w:eastAsia="it-IT"/>
        </w:rPr>
        <w:t>_________.</w:t>
      </w:r>
      <w:r w:rsidRPr="002658D7">
        <w:rPr>
          <w:rFonts w:ascii="Tw Cen MT" w:hAnsi="Tw Cen MT" w:cs="Times New Roman"/>
          <w:i/>
          <w:sz w:val="24"/>
          <w:szCs w:val="24"/>
          <w:lang w:eastAsia="it-IT"/>
        </w:rPr>
        <w:t xml:space="preserve"> </w:t>
      </w:r>
    </w:p>
    <w:p w:rsidR="002658D7" w:rsidRPr="002658D7" w:rsidRDefault="002658D7" w:rsidP="002658D7">
      <w:pPr>
        <w:suppressAutoHyphens w:val="0"/>
        <w:jc w:val="both"/>
        <w:rPr>
          <w:rFonts w:ascii="Tw Cen MT" w:hAnsi="Tw Cen MT" w:cs="Times New Roman"/>
          <w:i/>
          <w:sz w:val="24"/>
          <w:szCs w:val="24"/>
          <w:lang w:eastAsia="it-IT"/>
        </w:rPr>
      </w:pPr>
      <w:r w:rsidRPr="002658D7">
        <w:rPr>
          <w:rFonts w:ascii="Tw Cen MT" w:hAnsi="Tw Cen MT" w:cs="Times New Roman"/>
          <w:i/>
          <w:sz w:val="24"/>
          <w:szCs w:val="24"/>
          <w:lang w:eastAsia="it-IT"/>
        </w:rPr>
        <w:t>Letto, approvato e sottoscritto.</w:t>
      </w:r>
    </w:p>
    <w:p w:rsidR="002658D7" w:rsidRPr="002658D7" w:rsidRDefault="002658D7" w:rsidP="002658D7">
      <w:pPr>
        <w:suppressAutoHyphens w:val="0"/>
        <w:jc w:val="both"/>
        <w:rPr>
          <w:rFonts w:ascii="Tw Cen MT" w:hAnsi="Tw Cen MT" w:cs="Times New Roman"/>
          <w:sz w:val="24"/>
          <w:szCs w:val="24"/>
          <w:lang w:eastAsia="it-IT"/>
        </w:rPr>
      </w:pPr>
    </w:p>
    <w:p w:rsidR="002658D7" w:rsidRPr="002658D7" w:rsidRDefault="002658D7" w:rsidP="002658D7">
      <w:pPr>
        <w:suppressAutoHyphens w:val="0"/>
        <w:jc w:val="both"/>
        <w:rPr>
          <w:rFonts w:ascii="Tw Cen MT" w:hAnsi="Tw Cen MT" w:cs="Times New Roman"/>
          <w:sz w:val="24"/>
          <w:szCs w:val="24"/>
          <w:lang w:eastAsia="it-IT"/>
        </w:rPr>
      </w:pPr>
      <w:r w:rsidRPr="002658D7">
        <w:rPr>
          <w:rFonts w:ascii="Tw Cen MT" w:hAnsi="Tw Cen MT" w:cs="Times New Roman"/>
          <w:sz w:val="24"/>
          <w:szCs w:val="24"/>
          <w:lang w:eastAsia="it-IT"/>
        </w:rPr>
        <w:t xml:space="preserve">Legnago, _______________ </w:t>
      </w:r>
    </w:p>
    <w:p w:rsidR="002658D7" w:rsidRPr="002658D7" w:rsidRDefault="002658D7" w:rsidP="002658D7">
      <w:pPr>
        <w:suppressAutoHyphens w:val="0"/>
        <w:jc w:val="both"/>
        <w:rPr>
          <w:rFonts w:ascii="Tw Cen MT" w:hAnsi="Tw Cen MT" w:cs="Times New Roman"/>
          <w:sz w:val="24"/>
          <w:szCs w:val="24"/>
          <w:lang w:eastAsia="it-IT"/>
        </w:rPr>
      </w:pPr>
    </w:p>
    <w:p w:rsidR="002658D7" w:rsidRPr="002658D7" w:rsidRDefault="002658D7" w:rsidP="002658D7">
      <w:pPr>
        <w:suppressAutoHyphens w:val="0"/>
        <w:jc w:val="both"/>
        <w:rPr>
          <w:rFonts w:ascii="Tw Cen MT" w:hAnsi="Tw Cen MT" w:cs="Times New Roman"/>
          <w:sz w:val="24"/>
          <w:szCs w:val="24"/>
          <w:lang w:eastAsia="it-IT"/>
        </w:rPr>
      </w:pPr>
      <w:r w:rsidRPr="002658D7">
        <w:rPr>
          <w:rFonts w:ascii="Tw Cen MT" w:hAnsi="Tw Cen MT" w:cs="Times New Roman"/>
          <w:sz w:val="24"/>
          <w:szCs w:val="24"/>
          <w:lang w:eastAsia="it-IT"/>
        </w:rPr>
        <w:tab/>
        <w:t>Il segretario</w:t>
      </w:r>
      <w:r w:rsidRPr="002658D7">
        <w:rPr>
          <w:rFonts w:ascii="Tw Cen MT" w:hAnsi="Tw Cen MT" w:cs="Times New Roman"/>
          <w:sz w:val="24"/>
          <w:szCs w:val="24"/>
          <w:lang w:eastAsia="it-IT"/>
        </w:rPr>
        <w:tab/>
      </w:r>
      <w:r w:rsidRPr="002658D7">
        <w:rPr>
          <w:rFonts w:ascii="Tw Cen MT" w:hAnsi="Tw Cen MT" w:cs="Times New Roman"/>
          <w:sz w:val="24"/>
          <w:szCs w:val="24"/>
          <w:lang w:eastAsia="it-IT"/>
        </w:rPr>
        <w:tab/>
      </w:r>
      <w:r w:rsidRPr="002658D7">
        <w:rPr>
          <w:rFonts w:ascii="Tw Cen MT" w:hAnsi="Tw Cen MT" w:cs="Times New Roman"/>
          <w:sz w:val="24"/>
          <w:szCs w:val="24"/>
          <w:lang w:eastAsia="it-IT"/>
        </w:rPr>
        <w:tab/>
      </w:r>
      <w:r w:rsidRPr="002658D7">
        <w:rPr>
          <w:rFonts w:ascii="Tw Cen MT" w:hAnsi="Tw Cen MT" w:cs="Times New Roman"/>
          <w:sz w:val="24"/>
          <w:szCs w:val="24"/>
          <w:lang w:eastAsia="it-IT"/>
        </w:rPr>
        <w:tab/>
      </w:r>
      <w:r w:rsidRPr="002658D7">
        <w:rPr>
          <w:rFonts w:ascii="Tw Cen MT" w:hAnsi="Tw Cen MT" w:cs="Times New Roman"/>
          <w:sz w:val="24"/>
          <w:szCs w:val="24"/>
          <w:lang w:eastAsia="it-IT"/>
        </w:rPr>
        <w:tab/>
      </w:r>
      <w:r w:rsidRPr="002658D7">
        <w:rPr>
          <w:rFonts w:ascii="Tw Cen MT" w:hAnsi="Tw Cen MT" w:cs="Times New Roman"/>
          <w:sz w:val="24"/>
          <w:szCs w:val="24"/>
          <w:lang w:eastAsia="it-IT"/>
        </w:rPr>
        <w:tab/>
      </w:r>
      <w:r w:rsidRPr="002658D7">
        <w:rPr>
          <w:rFonts w:ascii="Tw Cen MT" w:hAnsi="Tw Cen MT" w:cs="Times New Roman"/>
          <w:sz w:val="24"/>
          <w:szCs w:val="24"/>
          <w:lang w:eastAsia="it-IT"/>
        </w:rPr>
        <w:tab/>
        <w:t>Il presidente</w:t>
      </w:r>
    </w:p>
    <w:p w:rsidR="002658D7" w:rsidRPr="002658D7" w:rsidRDefault="002658D7" w:rsidP="002658D7">
      <w:pPr>
        <w:suppressAutoHyphens w:val="0"/>
        <w:jc w:val="both"/>
        <w:rPr>
          <w:rFonts w:ascii="Tw Cen MT" w:hAnsi="Tw Cen MT" w:cs="Times New Roman"/>
          <w:sz w:val="24"/>
          <w:szCs w:val="24"/>
          <w:lang w:eastAsia="it-IT"/>
        </w:rPr>
      </w:pPr>
      <w:r w:rsidRPr="002658D7">
        <w:rPr>
          <w:rFonts w:ascii="Tw Cen MT" w:hAnsi="Tw Cen MT" w:cs="Times New Roman"/>
          <w:sz w:val="24"/>
          <w:szCs w:val="24"/>
          <w:lang w:eastAsia="it-IT"/>
        </w:rPr>
        <w:tab/>
      </w:r>
      <w:r w:rsidRPr="002658D7">
        <w:rPr>
          <w:rFonts w:ascii="Tw Cen MT" w:hAnsi="Tw Cen MT" w:cs="Times New Roman"/>
          <w:sz w:val="24"/>
          <w:szCs w:val="24"/>
          <w:lang w:eastAsia="it-IT"/>
        </w:rPr>
        <w:tab/>
      </w:r>
      <w:r w:rsidRPr="002658D7">
        <w:rPr>
          <w:rFonts w:ascii="Tw Cen MT" w:hAnsi="Tw Cen MT" w:cs="Times New Roman"/>
          <w:sz w:val="24"/>
          <w:szCs w:val="24"/>
          <w:lang w:eastAsia="it-IT"/>
        </w:rPr>
        <w:tab/>
      </w:r>
      <w:r w:rsidRPr="002658D7">
        <w:rPr>
          <w:rFonts w:ascii="Tw Cen MT" w:hAnsi="Tw Cen MT" w:cs="Times New Roman"/>
          <w:sz w:val="24"/>
          <w:szCs w:val="24"/>
          <w:lang w:eastAsia="it-IT"/>
        </w:rPr>
        <w:tab/>
      </w:r>
    </w:p>
    <w:p w:rsidR="002658D7" w:rsidRPr="002658D7" w:rsidRDefault="002658D7" w:rsidP="002658D7">
      <w:pPr>
        <w:suppressAutoHyphens w:val="0"/>
        <w:jc w:val="both"/>
        <w:rPr>
          <w:rFonts w:ascii="Tw Cen MT" w:hAnsi="Tw Cen MT" w:cs="Times New Roman"/>
          <w:sz w:val="24"/>
          <w:szCs w:val="24"/>
          <w:lang w:eastAsia="it-IT"/>
        </w:rPr>
      </w:pPr>
      <w:r w:rsidRPr="002658D7">
        <w:rPr>
          <w:rFonts w:ascii="Tw Cen MT" w:hAnsi="Tw Cen MT" w:cs="Times New Roman"/>
          <w:sz w:val="24"/>
          <w:szCs w:val="24"/>
          <w:lang w:eastAsia="it-IT"/>
        </w:rPr>
        <w:t>_________________________</w:t>
      </w:r>
      <w:r w:rsidRPr="002658D7">
        <w:rPr>
          <w:rFonts w:ascii="Tw Cen MT" w:hAnsi="Tw Cen MT" w:cs="Times New Roman"/>
          <w:sz w:val="24"/>
          <w:szCs w:val="24"/>
          <w:lang w:eastAsia="it-IT"/>
        </w:rPr>
        <w:tab/>
      </w:r>
      <w:r w:rsidRPr="002658D7">
        <w:rPr>
          <w:rFonts w:ascii="Tw Cen MT" w:hAnsi="Tw Cen MT" w:cs="Times New Roman"/>
          <w:sz w:val="24"/>
          <w:szCs w:val="24"/>
          <w:lang w:eastAsia="it-IT"/>
        </w:rPr>
        <w:tab/>
      </w:r>
      <w:r w:rsidRPr="002658D7">
        <w:rPr>
          <w:rFonts w:ascii="Tw Cen MT" w:hAnsi="Tw Cen MT" w:cs="Times New Roman"/>
          <w:sz w:val="24"/>
          <w:szCs w:val="24"/>
          <w:lang w:eastAsia="it-IT"/>
        </w:rPr>
        <w:tab/>
      </w:r>
      <w:r w:rsidRPr="002658D7">
        <w:rPr>
          <w:rFonts w:ascii="Tw Cen MT" w:hAnsi="Tw Cen MT" w:cs="Times New Roman"/>
          <w:sz w:val="24"/>
          <w:szCs w:val="24"/>
          <w:lang w:eastAsia="it-IT"/>
        </w:rPr>
        <w:tab/>
        <w:t>___________________________</w:t>
      </w:r>
    </w:p>
    <w:p w:rsidR="002658D7" w:rsidRPr="002658D7" w:rsidRDefault="002658D7" w:rsidP="002658D7">
      <w:pPr>
        <w:suppressAutoHyphens w:val="0"/>
        <w:jc w:val="both"/>
        <w:rPr>
          <w:rFonts w:ascii="Spranq eco sans" w:hAnsi="Spranq eco sans" w:cs="Times New Roman"/>
          <w:szCs w:val="18"/>
          <w:lang w:eastAsia="it-IT"/>
        </w:rPr>
      </w:pPr>
    </w:p>
    <w:p w:rsidR="001F22FB" w:rsidRPr="00DC28C9" w:rsidRDefault="001F22FB" w:rsidP="002658D7">
      <w:pPr>
        <w:jc w:val="both"/>
        <w:rPr>
          <w:rFonts w:ascii="Spranq eco sans" w:hAnsi="Spranq eco sans"/>
          <w:szCs w:val="18"/>
        </w:rPr>
      </w:pPr>
    </w:p>
    <w:sectPr w:rsidR="001F22FB" w:rsidRPr="00DC28C9" w:rsidSect="00042381">
      <w:headerReference w:type="default" r:id="rId8"/>
      <w:footerReference w:type="default" r:id="rId9"/>
      <w:pgSz w:w="11900" w:h="16840"/>
      <w:pgMar w:top="386" w:right="1134" w:bottom="425" w:left="1134" w:header="284" w:footer="76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BEF" w:rsidRDefault="006C3BEF" w:rsidP="0008246F">
      <w:r>
        <w:separator/>
      </w:r>
    </w:p>
  </w:endnote>
  <w:endnote w:type="continuationSeparator" w:id="0">
    <w:p w:rsidR="006C3BEF" w:rsidRDefault="006C3BEF" w:rsidP="00082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pranq eco sans">
    <w:altName w:val="DejaVu Sans"/>
    <w:charset w:val="00"/>
    <w:family w:val="swiss"/>
    <w:pitch w:val="variable"/>
    <w:sig w:usb0="00000003" w:usb1="1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pPr w:leftFromText="141" w:rightFromText="141" w:vertAnchor="text" w:tblpXSpec="center" w:tblpY="1"/>
      <w:tblOverlap w:val="never"/>
      <w:tblW w:w="9889" w:type="dxa"/>
      <w:tblBorders>
        <w:top w:val="thinThickLargeGap" w:sz="2" w:space="0" w:color="4F81BD" w:themeColor="accen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889"/>
    </w:tblGrid>
    <w:tr w:rsidR="00FC5F54" w:rsidRPr="00FC5F54" w:rsidTr="00F350F5">
      <w:tc>
        <w:tcPr>
          <w:tcW w:w="9889" w:type="dxa"/>
          <w:tcMar>
            <w:top w:w="28" w:type="dxa"/>
            <w:left w:w="0" w:type="dxa"/>
            <w:right w:w="0" w:type="dxa"/>
          </w:tcMar>
          <w:vAlign w:val="center"/>
        </w:tcPr>
        <w:p w:rsidR="00FC5F54" w:rsidRPr="00FC5F54" w:rsidRDefault="00FC5F54" w:rsidP="00F350F5">
          <w:pPr>
            <w:pStyle w:val="Pidipagina"/>
            <w:tabs>
              <w:tab w:val="clear" w:pos="4819"/>
              <w:tab w:val="clear" w:pos="9638"/>
            </w:tabs>
            <w:jc w:val="center"/>
            <w:rPr>
              <w:rFonts w:ascii="Tw Cen MT" w:hAnsi="Tw Cen MT"/>
              <w:sz w:val="18"/>
              <w:szCs w:val="18"/>
            </w:rPr>
          </w:pPr>
          <w:r w:rsidRPr="00FC5F54">
            <w:rPr>
              <w:rFonts w:ascii="Spranq eco sans" w:hAnsi="Spranq eco sans"/>
              <w:noProof/>
              <w:sz w:val="18"/>
              <w:szCs w:val="18"/>
            </w:rPr>
            <w:drawing>
              <wp:inline distT="0" distB="0" distL="0" distR="0">
                <wp:extent cx="383192" cy="324000"/>
                <wp:effectExtent l="0" t="0" r="0" b="0"/>
                <wp:docPr id="3" name="Immagine 13" descr="H:\Dropbox\Desktop presidenza\logo_RENISA_sfon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:\Dropbox\Desktop presidenza\logo_RENISA_sfon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3192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w Cen MT" w:hAnsi="Tw Cen MT"/>
              <w:sz w:val="18"/>
              <w:szCs w:val="18"/>
            </w:rPr>
            <w:t xml:space="preserve">   </w:t>
          </w:r>
          <w:r w:rsidRPr="00FC5F54">
            <w:rPr>
              <w:noProof/>
            </w:rPr>
            <w:drawing>
              <wp:inline distT="0" distB="0" distL="0" distR="0">
                <wp:extent cx="355510" cy="284400"/>
                <wp:effectExtent l="0" t="0" r="0" b="0"/>
                <wp:docPr id="4" name="Immagine 10" descr="H:\Dropbox\Desktop presidenza\DESKTOP 2013\tuttiiloghi\aeh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:\Dropbox\Desktop presidenza\DESKTOP 2013\tuttiiloghi\aeh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510" cy="28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w Cen MT" w:hAnsi="Tw Cen MT"/>
              <w:sz w:val="18"/>
              <w:szCs w:val="18"/>
            </w:rPr>
            <w:t xml:space="preserve">  </w:t>
          </w:r>
          <w:r w:rsidRPr="00FC5F54">
            <w:rPr>
              <w:noProof/>
            </w:rPr>
            <w:drawing>
              <wp:inline distT="0" distB="0" distL="0" distR="0">
                <wp:extent cx="285131" cy="284400"/>
                <wp:effectExtent l="19050" t="0" r="619" b="0"/>
                <wp:docPr id="8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131" cy="28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w Cen MT" w:hAnsi="Tw Cen MT"/>
              <w:sz w:val="18"/>
              <w:szCs w:val="18"/>
            </w:rPr>
            <w:t xml:space="preserve">  </w:t>
          </w:r>
          <w:r w:rsidRPr="00FC5F54">
            <w:rPr>
              <w:noProof/>
              <w:szCs w:val="18"/>
            </w:rPr>
            <w:drawing>
              <wp:inline distT="0" distB="0" distL="0" distR="0">
                <wp:extent cx="1011571" cy="284400"/>
                <wp:effectExtent l="19050" t="0" r="0" b="0"/>
                <wp:docPr id="11" name="Immagine 3" descr="C:\Documents and Settings\Preside\Dropbox\Desktop presidenza\DESKTOP 2013\tuttiiloghi\RENAIA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Documents and Settings\Preside\Dropbox\Desktop presidenza\DESKTOP 2013\tuttiiloghi\RENAIA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71" cy="28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w Cen MT" w:hAnsi="Tw Cen MT"/>
              <w:sz w:val="18"/>
              <w:szCs w:val="18"/>
            </w:rPr>
            <w:t xml:space="preserve">  </w:t>
          </w:r>
          <w:r w:rsidRPr="00FC5F54">
            <w:rPr>
              <w:rFonts w:ascii="Spranq eco sans" w:hAnsi="Spranq eco sans"/>
              <w:noProof/>
              <w:sz w:val="18"/>
              <w:szCs w:val="18"/>
            </w:rPr>
            <w:drawing>
              <wp:inline distT="0" distB="0" distL="0" distR="0">
                <wp:extent cx="308758" cy="308758"/>
                <wp:effectExtent l="19050" t="0" r="0" b="0"/>
                <wp:docPr id="12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33" cy="3111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w Cen MT" w:hAnsi="Tw Cen MT"/>
              <w:sz w:val="18"/>
              <w:szCs w:val="18"/>
            </w:rPr>
            <w:t xml:space="preserve">  </w:t>
          </w:r>
          <w:r w:rsidRPr="00FC5F54">
            <w:rPr>
              <w:rFonts w:ascii="Tw Cen MT" w:hAnsi="Tw Cen MT"/>
              <w:noProof/>
              <w:sz w:val="18"/>
              <w:szCs w:val="18"/>
            </w:rPr>
            <w:drawing>
              <wp:inline distT="0" distB="0" distL="0" distR="0">
                <wp:extent cx="800020" cy="284400"/>
                <wp:effectExtent l="0" t="0" r="0" b="0"/>
                <wp:docPr id="19" name="Immagine 15" descr="F:\Desktop\Loghi vari sito e foto garanti\logobookinprogres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F:\Desktop\Loghi vari sito e foto garanti\logobookinprogres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020" cy="28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w Cen MT" w:hAnsi="Tw Cen MT"/>
              <w:sz w:val="18"/>
              <w:szCs w:val="18"/>
            </w:rPr>
            <w:t xml:space="preserve">  </w:t>
          </w:r>
          <w:r w:rsidRPr="00FC5F54">
            <w:rPr>
              <w:rFonts w:ascii="Tw Cen MT" w:hAnsi="Tw Cen MT"/>
              <w:noProof/>
              <w:sz w:val="18"/>
              <w:szCs w:val="18"/>
            </w:rPr>
            <w:drawing>
              <wp:inline distT="0" distB="0" distL="0" distR="0">
                <wp:extent cx="708204" cy="284400"/>
                <wp:effectExtent l="0" t="0" r="0" b="0"/>
                <wp:docPr id="20" name="Immagine 14" descr="H:\Dropbox\Desktop presidenza\DESKTOP 2013\tuttiiloghi\Trinity_College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:\Dropbox\Desktop presidenza\DESKTOP 2013\tuttiiloghi\Trinity_College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204" cy="28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w Cen MT" w:hAnsi="Tw Cen MT"/>
              <w:sz w:val="18"/>
              <w:szCs w:val="18"/>
            </w:rPr>
            <w:t xml:space="preserve">  </w:t>
          </w:r>
          <w:r w:rsidRPr="00FC5F54">
            <w:rPr>
              <w:rFonts w:ascii="Tw Cen MT" w:hAnsi="Tw Cen MT"/>
              <w:noProof/>
              <w:sz w:val="18"/>
              <w:szCs w:val="18"/>
            </w:rPr>
            <w:drawing>
              <wp:inline distT="0" distB="0" distL="0" distR="0">
                <wp:extent cx="547148" cy="284400"/>
                <wp:effectExtent l="0" t="0" r="0" b="0"/>
                <wp:docPr id="21" name="Immagine 16" descr="F:\Desktop\Loghi vari sito e foto garanti\PPSMarchioBi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F:\Desktop\Loghi vari sito e foto garanti\PPSMarchioBi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148" cy="28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w Cen MT" w:hAnsi="Tw Cen MT"/>
              <w:sz w:val="18"/>
              <w:szCs w:val="18"/>
            </w:rPr>
            <w:t xml:space="preserve">  </w:t>
          </w:r>
          <w:r w:rsidRPr="00FC5F54">
            <w:rPr>
              <w:rFonts w:ascii="Tw Cen MT" w:hAnsi="Tw Cen MT"/>
              <w:noProof/>
              <w:sz w:val="18"/>
              <w:szCs w:val="18"/>
            </w:rPr>
            <w:drawing>
              <wp:inline distT="0" distB="0" distL="0" distR="0">
                <wp:extent cx="493642" cy="284400"/>
                <wp:effectExtent l="0" t="0" r="0" b="0"/>
                <wp:docPr id="22" name="Immagine 17" descr="Eipass School Examination Cent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Eipass School Examination Cent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642" cy="28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w Cen MT" w:hAnsi="Tw Cen MT"/>
              <w:sz w:val="18"/>
              <w:szCs w:val="18"/>
            </w:rPr>
            <w:t xml:space="preserve">  </w:t>
          </w:r>
          <w:r w:rsidRPr="00FC5F54">
            <w:rPr>
              <w:rFonts w:ascii="Tw Cen MT" w:hAnsi="Tw Cen MT"/>
              <w:noProof/>
              <w:sz w:val="18"/>
              <w:szCs w:val="18"/>
            </w:rPr>
            <w:drawing>
              <wp:inline distT="0" distB="0" distL="0" distR="0">
                <wp:extent cx="565842" cy="284405"/>
                <wp:effectExtent l="0" t="0" r="0" b="0"/>
                <wp:docPr id="23" name="Immagine 18" descr="ProgettoOrientamen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 descr="ProgettoOrientament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0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70998"/>
                        <a:stretch/>
                      </pic:blipFill>
                      <pic:spPr bwMode="auto">
                        <a:xfrm>
                          <a:off x="0" y="0"/>
                          <a:ext cx="565832" cy="28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0B4A1B" w:rsidRPr="0008246F" w:rsidRDefault="000B4A1B" w:rsidP="00697964">
    <w:pPr>
      <w:pStyle w:val="Pidipagina"/>
      <w:rPr>
        <w:rFonts w:ascii="Tw Cen MT" w:hAnsi="Tw Cen MT"/>
        <w:sz w:val="18"/>
        <w:szCs w:val="18"/>
      </w:rPr>
    </w:pPr>
    <w:r>
      <w:rPr>
        <w:rFonts w:ascii="Tw Cen MT" w:hAnsi="Tw Cen MT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BEF" w:rsidRDefault="006C3BEF" w:rsidP="0008246F">
      <w:r>
        <w:separator/>
      </w:r>
    </w:p>
  </w:footnote>
  <w:footnote w:type="continuationSeparator" w:id="0">
    <w:p w:rsidR="006C3BEF" w:rsidRDefault="006C3BEF" w:rsidP="00082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3" w:type="dxa"/>
      <w:jc w:val="center"/>
      <w:tblBorders>
        <w:bottom w:val="single" w:sz="2" w:space="0" w:color="4F81BD" w:themeColor="accent1"/>
      </w:tblBorders>
      <w:tblLook w:val="00A0"/>
    </w:tblPr>
    <w:tblGrid>
      <w:gridCol w:w="1536"/>
      <w:gridCol w:w="6802"/>
      <w:gridCol w:w="1535"/>
    </w:tblGrid>
    <w:tr w:rsidR="00042381" w:rsidTr="00054FAB">
      <w:trPr>
        <w:jc w:val="center"/>
      </w:trPr>
      <w:tc>
        <w:tcPr>
          <w:tcW w:w="1536" w:type="dxa"/>
          <w:tcBorders>
            <w:bottom w:val="nil"/>
          </w:tcBorders>
          <w:tcMar>
            <w:left w:w="0" w:type="dxa"/>
            <w:bottom w:w="68" w:type="dxa"/>
            <w:right w:w="0" w:type="dxa"/>
          </w:tcMar>
          <w:vAlign w:val="center"/>
        </w:tcPr>
        <w:p w:rsidR="001F22FB" w:rsidRPr="00710064" w:rsidRDefault="00054FAB" w:rsidP="00054FAB">
          <w:pPr>
            <w:pStyle w:val="Stile1"/>
            <w:jc w:val="center"/>
            <w:rPr>
              <w:rFonts w:ascii="Spranq eco sans" w:hAnsi="Spranq eco sans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827186" cy="1152000"/>
                <wp:effectExtent l="0" t="0" r="0" b="0"/>
                <wp:docPr id="1" name="Immagine 1" descr="F:\Desktop\Logo istituto proporzionato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Desktop\Logo istituto proporzionato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186" cy="11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2" w:type="dxa"/>
          <w:tcBorders>
            <w:bottom w:val="single" w:sz="8" w:space="0" w:color="4F81BD" w:themeColor="accent1"/>
          </w:tcBorders>
          <w:tcMar>
            <w:left w:w="0" w:type="dxa"/>
            <w:bottom w:w="68" w:type="dxa"/>
            <w:right w:w="0" w:type="dxa"/>
          </w:tcMar>
          <w:vAlign w:val="center"/>
        </w:tcPr>
        <w:p w:rsidR="001F22FB" w:rsidRPr="00710064" w:rsidRDefault="001F22FB" w:rsidP="00054FAB">
          <w:pPr>
            <w:pStyle w:val="Stile1"/>
            <w:jc w:val="center"/>
            <w:rPr>
              <w:rFonts w:ascii="Times New Roman" w:hAnsi="Times New Roman"/>
              <w:sz w:val="24"/>
              <w:szCs w:val="18"/>
            </w:rPr>
          </w:pPr>
          <w:r>
            <w:rPr>
              <w:rFonts w:ascii="Times New Roman" w:hAnsi="Times New Roman"/>
              <w:noProof/>
              <w:sz w:val="24"/>
              <w:szCs w:val="18"/>
            </w:rPr>
            <w:drawing>
              <wp:inline distT="0" distB="0" distL="0" distR="0">
                <wp:extent cx="347980" cy="409575"/>
                <wp:effectExtent l="19050" t="0" r="0" b="0"/>
                <wp:docPr id="41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98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F22FB" w:rsidRPr="00F97907" w:rsidRDefault="001F22FB" w:rsidP="00054FAB">
          <w:pPr>
            <w:pStyle w:val="Stile1"/>
            <w:spacing w:line="280" w:lineRule="exact"/>
            <w:jc w:val="center"/>
            <w:rPr>
              <w:rFonts w:asciiTheme="minorHAnsi" w:hAnsiTheme="minorHAnsi" w:cs="Arial"/>
              <w:szCs w:val="18"/>
            </w:rPr>
          </w:pPr>
          <w:r w:rsidRPr="00F97907">
            <w:rPr>
              <w:rFonts w:asciiTheme="minorHAnsi" w:hAnsiTheme="minorHAnsi" w:cs="Arial"/>
              <w:sz w:val="28"/>
              <w:szCs w:val="18"/>
            </w:rPr>
            <w:t>Istituto Professionale di Stato</w:t>
          </w:r>
        </w:p>
        <w:p w:rsidR="00AA6B23" w:rsidRPr="00710064" w:rsidRDefault="00AA6B23" w:rsidP="00054FAB">
          <w:pPr>
            <w:pStyle w:val="Stile1"/>
            <w:jc w:val="center"/>
            <w:rPr>
              <w:rFonts w:ascii="Spranq eco sans" w:hAnsi="Spranq eco sans"/>
              <w:b/>
              <w:sz w:val="24"/>
              <w:szCs w:val="18"/>
            </w:rPr>
          </w:pPr>
          <w:r>
            <w:rPr>
              <w:rFonts w:ascii="Spranq eco sans" w:hAnsi="Spranq eco sans"/>
              <w:b/>
              <w:sz w:val="24"/>
              <w:szCs w:val="18"/>
            </w:rPr>
            <w:t>“</w:t>
          </w:r>
          <w:r w:rsidRPr="00710064">
            <w:rPr>
              <w:rFonts w:ascii="Spranq eco sans" w:hAnsi="Spranq eco sans"/>
              <w:b/>
              <w:sz w:val="24"/>
              <w:szCs w:val="18"/>
            </w:rPr>
            <w:t>Giuseppe Medici</w:t>
          </w:r>
          <w:r>
            <w:rPr>
              <w:rFonts w:ascii="Spranq eco sans" w:hAnsi="Spranq eco sans"/>
              <w:b/>
              <w:sz w:val="24"/>
              <w:szCs w:val="18"/>
            </w:rPr>
            <w:t>” – Legnago</w:t>
          </w:r>
        </w:p>
        <w:p w:rsidR="00AA6B23" w:rsidRPr="00710064" w:rsidRDefault="00AA6B23" w:rsidP="00054FAB">
          <w:pPr>
            <w:pStyle w:val="Stile1"/>
            <w:jc w:val="center"/>
            <w:rPr>
              <w:rFonts w:ascii="Spranq eco sans" w:hAnsi="Spranq eco sans"/>
              <w:sz w:val="14"/>
              <w:szCs w:val="18"/>
            </w:rPr>
          </w:pPr>
          <w:r w:rsidRPr="00710064">
            <w:rPr>
              <w:rFonts w:ascii="Spranq eco sans" w:hAnsi="Spranq eco sans"/>
              <w:sz w:val="14"/>
              <w:szCs w:val="18"/>
            </w:rPr>
            <w:t xml:space="preserve">Via </w:t>
          </w:r>
          <w:proofErr w:type="spellStart"/>
          <w:r w:rsidRPr="00710064">
            <w:rPr>
              <w:rFonts w:ascii="Spranq eco sans" w:hAnsi="Spranq eco sans"/>
              <w:sz w:val="14"/>
              <w:szCs w:val="18"/>
            </w:rPr>
            <w:t>Bixio</w:t>
          </w:r>
          <w:proofErr w:type="spellEnd"/>
          <w:r w:rsidRPr="00710064">
            <w:rPr>
              <w:rFonts w:ascii="Spranq eco sans" w:hAnsi="Spranq eco sans"/>
              <w:sz w:val="14"/>
              <w:szCs w:val="18"/>
            </w:rPr>
            <w:t xml:space="preserve">, 49 – </w:t>
          </w:r>
          <w:r w:rsidRPr="00710064">
            <w:rPr>
              <w:rFonts w:ascii="Spranq eco sans" w:hAnsi="Spranq eco sans"/>
              <w:b/>
              <w:sz w:val="14"/>
              <w:szCs w:val="18"/>
            </w:rPr>
            <w:t>Legnago</w:t>
          </w:r>
          <w:r w:rsidRPr="00710064">
            <w:rPr>
              <w:rFonts w:ascii="Spranq eco sans" w:hAnsi="Spranq eco sans"/>
              <w:sz w:val="14"/>
              <w:szCs w:val="18"/>
            </w:rPr>
            <w:t xml:space="preserve"> (VR) – Tel. e Fax </w:t>
          </w:r>
          <w:r w:rsidRPr="00710064">
            <w:rPr>
              <w:rFonts w:ascii="Spranq eco sans" w:hAnsi="Spranq eco sans"/>
              <w:b/>
              <w:sz w:val="14"/>
              <w:szCs w:val="18"/>
            </w:rPr>
            <w:t>0442 20036</w:t>
          </w:r>
          <w:r w:rsidRPr="00710064">
            <w:rPr>
              <w:rFonts w:ascii="Spranq eco sans" w:hAnsi="Spranq eco sans"/>
              <w:sz w:val="14"/>
              <w:szCs w:val="18"/>
            </w:rPr>
            <w:t xml:space="preserve"> – Cod. </w:t>
          </w:r>
          <w:proofErr w:type="spellStart"/>
          <w:r w:rsidRPr="00710064">
            <w:rPr>
              <w:rFonts w:ascii="Spranq eco sans" w:hAnsi="Spranq eco sans"/>
              <w:sz w:val="14"/>
              <w:szCs w:val="18"/>
            </w:rPr>
            <w:t>Fisc</w:t>
          </w:r>
          <w:proofErr w:type="spellEnd"/>
          <w:r w:rsidRPr="00710064">
            <w:rPr>
              <w:rFonts w:ascii="Spranq eco sans" w:hAnsi="Spranq eco sans"/>
              <w:sz w:val="14"/>
              <w:szCs w:val="18"/>
            </w:rPr>
            <w:t xml:space="preserve">. </w:t>
          </w:r>
          <w:r w:rsidRPr="00710064">
            <w:rPr>
              <w:rFonts w:ascii="Spranq eco sans" w:hAnsi="Spranq eco sans"/>
              <w:b/>
              <w:sz w:val="14"/>
              <w:szCs w:val="18"/>
            </w:rPr>
            <w:t>91016370230</w:t>
          </w:r>
        </w:p>
        <w:p w:rsidR="00AA6B23" w:rsidRDefault="00AA6B23" w:rsidP="00054FAB">
          <w:pPr>
            <w:pStyle w:val="Stile1"/>
            <w:jc w:val="center"/>
            <w:rPr>
              <w:rFonts w:ascii="Spranq eco sans" w:hAnsi="Spranq eco sans"/>
              <w:sz w:val="14"/>
              <w:szCs w:val="18"/>
            </w:rPr>
          </w:pPr>
          <w:r>
            <w:rPr>
              <w:rFonts w:ascii="Spranq eco sans" w:hAnsi="Spranq eco sans"/>
              <w:sz w:val="14"/>
              <w:szCs w:val="18"/>
            </w:rPr>
            <w:t>Codice univoco ufficio: UFTFPK</w:t>
          </w:r>
        </w:p>
        <w:p w:rsidR="001F22FB" w:rsidRDefault="00AA6B23" w:rsidP="00054FAB">
          <w:pPr>
            <w:pStyle w:val="Stile1"/>
            <w:jc w:val="center"/>
            <w:rPr>
              <w:rFonts w:ascii="Spranq eco sans" w:hAnsi="Spranq eco sans"/>
              <w:sz w:val="14"/>
              <w:szCs w:val="18"/>
            </w:rPr>
          </w:pPr>
          <w:r w:rsidRPr="00710064">
            <w:rPr>
              <w:rFonts w:ascii="Spranq eco sans" w:hAnsi="Spranq eco sans"/>
              <w:sz w:val="14"/>
              <w:szCs w:val="18"/>
            </w:rPr>
            <w:t xml:space="preserve">e-mail: </w:t>
          </w:r>
          <w:r w:rsidRPr="00975566">
            <w:rPr>
              <w:rFonts w:ascii="Spranq eco sans" w:hAnsi="Spranq eco sans"/>
              <w:sz w:val="14"/>
              <w:szCs w:val="18"/>
            </w:rPr>
            <w:t>info@istitutomedici.it</w:t>
          </w:r>
          <w:r w:rsidRPr="00710064">
            <w:rPr>
              <w:rFonts w:ascii="Spranq eco sans" w:hAnsi="Spranq eco sans"/>
              <w:sz w:val="14"/>
              <w:szCs w:val="18"/>
            </w:rPr>
            <w:t xml:space="preserve"> – </w:t>
          </w:r>
          <w:r w:rsidRPr="00975566">
            <w:rPr>
              <w:rFonts w:ascii="Spranq eco sans" w:hAnsi="Spranq eco sans"/>
              <w:sz w:val="14"/>
              <w:szCs w:val="18"/>
            </w:rPr>
            <w:t>vrra02000q@istruzione.it</w:t>
          </w:r>
          <w:r w:rsidR="002E133C">
            <w:t xml:space="preserve"> </w:t>
          </w:r>
          <w:r>
            <w:rPr>
              <w:rFonts w:ascii="Spranq eco sans" w:hAnsi="Spranq eco sans"/>
              <w:sz w:val="14"/>
              <w:szCs w:val="18"/>
            </w:rPr>
            <w:t>PEC:</w:t>
          </w:r>
          <w:r w:rsidRPr="00710064">
            <w:rPr>
              <w:rFonts w:ascii="Spranq eco sans" w:hAnsi="Spranq eco sans"/>
              <w:sz w:val="14"/>
              <w:szCs w:val="18"/>
            </w:rPr>
            <w:t xml:space="preserve"> </w:t>
          </w:r>
          <w:r w:rsidRPr="00975566">
            <w:rPr>
              <w:rFonts w:ascii="Spranq eco sans" w:hAnsi="Spranq eco sans"/>
              <w:sz w:val="14"/>
              <w:szCs w:val="18"/>
            </w:rPr>
            <w:t>vrra02000q@pec.istruzione.it</w:t>
          </w:r>
        </w:p>
        <w:p w:rsidR="002E133C" w:rsidRPr="00054FAB" w:rsidRDefault="002E133C" w:rsidP="00054FAB">
          <w:pPr>
            <w:pStyle w:val="Stile1"/>
            <w:jc w:val="center"/>
            <w:rPr>
              <w:lang w:val="en-US"/>
            </w:rPr>
          </w:pPr>
          <w:r w:rsidRPr="00054FAB">
            <w:rPr>
              <w:lang w:val="en-US"/>
            </w:rPr>
            <w:t>sito web: www.istitutomedici.gov.it</w:t>
          </w:r>
        </w:p>
      </w:tc>
      <w:tc>
        <w:tcPr>
          <w:tcW w:w="1535" w:type="dxa"/>
          <w:tcBorders>
            <w:bottom w:val="nil"/>
          </w:tcBorders>
          <w:tcMar>
            <w:left w:w="0" w:type="dxa"/>
            <w:bottom w:w="68" w:type="dxa"/>
            <w:right w:w="0" w:type="dxa"/>
          </w:tcMar>
          <w:vAlign w:val="center"/>
        </w:tcPr>
        <w:p w:rsidR="001F22FB" w:rsidRPr="009375C3" w:rsidRDefault="001F22FB" w:rsidP="00054FAB">
          <w:pPr>
            <w:pStyle w:val="Stile1"/>
            <w:jc w:val="center"/>
            <w:rPr>
              <w:rFonts w:ascii="Spranq eco sans" w:hAnsi="Spranq eco sans"/>
              <w:sz w:val="18"/>
              <w:szCs w:val="18"/>
            </w:rPr>
          </w:pPr>
          <w:r>
            <w:rPr>
              <w:rFonts w:ascii="Spranq eco sans" w:hAnsi="Spranq eco sans"/>
              <w:noProof/>
              <w:sz w:val="18"/>
              <w:szCs w:val="18"/>
            </w:rPr>
            <w:drawing>
              <wp:inline distT="0" distB="0" distL="0" distR="0">
                <wp:extent cx="740377" cy="1080000"/>
                <wp:effectExtent l="19050" t="0" r="2573" b="0"/>
                <wp:docPr id="42" name="Immagine 9" descr="H:\Dropbox\Desktop presidenza\DESKTOP 2013\tuttiiloghi\logo regione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:\Dropbox\Desktop presidenza\DESKTOP 2013\tuttiiloghi\logo regione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0377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22FB" w:rsidRDefault="001F22FB" w:rsidP="00F350F5">
    <w:pPr>
      <w:pStyle w:val="Intestazione"/>
      <w:tabs>
        <w:tab w:val="clear" w:pos="4819"/>
        <w:tab w:val="clear" w:pos="9638"/>
      </w:tabs>
      <w:rPr>
        <w:sz w:val="2"/>
      </w:rPr>
    </w:pPr>
  </w:p>
  <w:p w:rsidR="00054FAB" w:rsidRDefault="00054FAB" w:rsidP="00F350F5">
    <w:pPr>
      <w:pStyle w:val="Intestazione"/>
      <w:tabs>
        <w:tab w:val="clear" w:pos="4819"/>
        <w:tab w:val="clear" w:pos="9638"/>
      </w:tabs>
      <w:rPr>
        <w:sz w:val="2"/>
      </w:rPr>
    </w:pPr>
  </w:p>
  <w:p w:rsidR="00054FAB" w:rsidRDefault="00054FAB" w:rsidP="00F350F5">
    <w:pPr>
      <w:pStyle w:val="Intestazione"/>
      <w:tabs>
        <w:tab w:val="clear" w:pos="4819"/>
        <w:tab w:val="clear" w:pos="9638"/>
      </w:tabs>
      <w:rPr>
        <w:sz w:val="2"/>
      </w:rPr>
    </w:pPr>
  </w:p>
  <w:p w:rsidR="00054FAB" w:rsidRDefault="00054FAB" w:rsidP="00F350F5">
    <w:pPr>
      <w:pStyle w:val="Intestazione"/>
      <w:tabs>
        <w:tab w:val="clear" w:pos="4819"/>
        <w:tab w:val="clear" w:pos="9638"/>
      </w:tabs>
      <w:rPr>
        <w:sz w:val="2"/>
      </w:rPr>
    </w:pPr>
  </w:p>
  <w:p w:rsidR="00054FAB" w:rsidRDefault="00054FAB" w:rsidP="00F350F5">
    <w:pPr>
      <w:pStyle w:val="Intestazione"/>
      <w:tabs>
        <w:tab w:val="clear" w:pos="4819"/>
        <w:tab w:val="clear" w:pos="9638"/>
      </w:tabs>
      <w:rPr>
        <w:sz w:val="2"/>
      </w:rPr>
    </w:pPr>
  </w:p>
  <w:p w:rsidR="00054FAB" w:rsidRDefault="00054FAB" w:rsidP="00F350F5">
    <w:pPr>
      <w:pStyle w:val="Intestazione"/>
      <w:tabs>
        <w:tab w:val="clear" w:pos="4819"/>
        <w:tab w:val="clear" w:pos="9638"/>
      </w:tabs>
      <w:rPr>
        <w:sz w:val="2"/>
      </w:rPr>
    </w:pPr>
  </w:p>
  <w:p w:rsidR="00054FAB" w:rsidRDefault="00054FAB" w:rsidP="00F350F5">
    <w:pPr>
      <w:pStyle w:val="Intestazione"/>
      <w:tabs>
        <w:tab w:val="clear" w:pos="4819"/>
        <w:tab w:val="clear" w:pos="9638"/>
      </w:tabs>
      <w:rPr>
        <w:sz w:val="2"/>
      </w:rPr>
    </w:pPr>
  </w:p>
  <w:p w:rsidR="00054FAB" w:rsidRPr="001F22FB" w:rsidRDefault="00054FAB" w:rsidP="00F350F5">
    <w:pPr>
      <w:pStyle w:val="Intestazione"/>
      <w:tabs>
        <w:tab w:val="clear" w:pos="4819"/>
        <w:tab w:val="clear" w:pos="9638"/>
      </w:tabs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A5B63EA"/>
    <w:multiLevelType w:val="hybridMultilevel"/>
    <w:tmpl w:val="A9DE5046"/>
    <w:lvl w:ilvl="0" w:tplc="E37CA78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D45495"/>
    <w:multiLevelType w:val="hybridMultilevel"/>
    <w:tmpl w:val="D768506A"/>
    <w:lvl w:ilvl="0" w:tplc="315889E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8927D3"/>
    <w:multiLevelType w:val="hybridMultilevel"/>
    <w:tmpl w:val="E82EEF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E1DF0"/>
    <w:multiLevelType w:val="hybridMultilevel"/>
    <w:tmpl w:val="54EA2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62E0E"/>
    <w:multiLevelType w:val="hybridMultilevel"/>
    <w:tmpl w:val="02F6F912"/>
    <w:lvl w:ilvl="0" w:tplc="020CF7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C20D0"/>
    <w:multiLevelType w:val="hybridMultilevel"/>
    <w:tmpl w:val="049C36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877B8"/>
    <w:multiLevelType w:val="hybridMultilevel"/>
    <w:tmpl w:val="4BFC55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317CC"/>
    <w:multiLevelType w:val="hybridMultilevel"/>
    <w:tmpl w:val="619AD330"/>
    <w:lvl w:ilvl="0" w:tplc="9D9CD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B7D91"/>
    <w:multiLevelType w:val="hybridMultilevel"/>
    <w:tmpl w:val="E33AD97E"/>
    <w:lvl w:ilvl="0" w:tplc="DF58F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D66B2"/>
    <w:multiLevelType w:val="hybridMultilevel"/>
    <w:tmpl w:val="9076935C"/>
    <w:lvl w:ilvl="0" w:tplc="DB12CD46">
      <w:numFmt w:val="bullet"/>
      <w:lvlText w:val="-"/>
      <w:lvlJc w:val="left"/>
      <w:pPr>
        <w:ind w:left="6090" w:hanging="360"/>
      </w:pPr>
      <w:rPr>
        <w:rFonts w:ascii="Tw Cen MT" w:eastAsia="Times New Roman" w:hAnsi="Tw Cen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1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50" w:hanging="360"/>
      </w:pPr>
      <w:rPr>
        <w:rFonts w:ascii="Wingdings" w:hAnsi="Wingdings" w:hint="default"/>
      </w:rPr>
    </w:lvl>
  </w:abstractNum>
  <w:abstractNum w:abstractNumId="11">
    <w:nsid w:val="3C8047ED"/>
    <w:multiLevelType w:val="hybridMultilevel"/>
    <w:tmpl w:val="0430E3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C135D"/>
    <w:multiLevelType w:val="hybridMultilevel"/>
    <w:tmpl w:val="3394192C"/>
    <w:lvl w:ilvl="0" w:tplc="350EE1B4"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F3660"/>
    <w:multiLevelType w:val="hybridMultilevel"/>
    <w:tmpl w:val="99A267F4"/>
    <w:lvl w:ilvl="0" w:tplc="51826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E290D"/>
    <w:multiLevelType w:val="hybridMultilevel"/>
    <w:tmpl w:val="C186BB1C"/>
    <w:lvl w:ilvl="0" w:tplc="8D3813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9682C"/>
    <w:multiLevelType w:val="hybridMultilevel"/>
    <w:tmpl w:val="92E847AE"/>
    <w:lvl w:ilvl="0" w:tplc="02CA5754"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1614BA"/>
    <w:multiLevelType w:val="hybridMultilevel"/>
    <w:tmpl w:val="924E2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A914FF"/>
    <w:multiLevelType w:val="hybridMultilevel"/>
    <w:tmpl w:val="7D023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411C2D"/>
    <w:multiLevelType w:val="hybridMultilevel"/>
    <w:tmpl w:val="40CE96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017B60"/>
    <w:multiLevelType w:val="hybridMultilevel"/>
    <w:tmpl w:val="C0D40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254077"/>
    <w:multiLevelType w:val="multilevel"/>
    <w:tmpl w:val="D166AD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4049E6"/>
    <w:multiLevelType w:val="hybridMultilevel"/>
    <w:tmpl w:val="7CAE9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917E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7"/>
  </w:num>
  <w:num w:numId="5">
    <w:abstractNumId w:val="20"/>
  </w:num>
  <w:num w:numId="6">
    <w:abstractNumId w:val="5"/>
  </w:num>
  <w:num w:numId="7">
    <w:abstractNumId w:val="15"/>
  </w:num>
  <w:num w:numId="8">
    <w:abstractNumId w:val="8"/>
  </w:num>
  <w:num w:numId="9">
    <w:abstractNumId w:val="4"/>
  </w:num>
  <w:num w:numId="10">
    <w:abstractNumId w:val="6"/>
  </w:num>
  <w:num w:numId="11">
    <w:abstractNumId w:val="14"/>
  </w:num>
  <w:num w:numId="12">
    <w:abstractNumId w:val="19"/>
  </w:num>
  <w:num w:numId="13">
    <w:abstractNumId w:val="2"/>
  </w:num>
  <w:num w:numId="14">
    <w:abstractNumId w:val="21"/>
  </w:num>
  <w:num w:numId="15">
    <w:abstractNumId w:val="9"/>
  </w:num>
  <w:num w:numId="16">
    <w:abstractNumId w:val="11"/>
  </w:num>
  <w:num w:numId="17">
    <w:abstractNumId w:val="12"/>
  </w:num>
  <w:num w:numId="18">
    <w:abstractNumId w:val="18"/>
  </w:num>
  <w:num w:numId="19">
    <w:abstractNumId w:val="10"/>
  </w:num>
  <w:num w:numId="20">
    <w:abstractNumId w:val="17"/>
  </w:num>
  <w:num w:numId="21">
    <w:abstractNumId w:val="22"/>
  </w:num>
  <w:num w:numId="22">
    <w:abstractNumId w:val="16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ctiveWritingStyle w:appName="MSWord" w:lang="it-IT" w:vendorID="3" w:dllVersion="517" w:checkStyle="1"/>
  <w:proofState w:spelling="clean"/>
  <w:attachedTemplate r:id="rId1"/>
  <w:stylePaneFormatFilter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>
      <o:colormru v:ext="edit" colors="#008a3e,#00602b"/>
    </o:shapedefaults>
  </w:hdrShapeDefaults>
  <w:footnotePr>
    <w:footnote w:id="-1"/>
    <w:footnote w:id="0"/>
  </w:footnotePr>
  <w:endnotePr>
    <w:endnote w:id="-1"/>
    <w:endnote w:id="0"/>
  </w:endnotePr>
  <w:compat/>
  <w:rsids>
    <w:rsidRoot w:val="00AF07B5"/>
    <w:rsid w:val="00002A61"/>
    <w:rsid w:val="00003085"/>
    <w:rsid w:val="000063AB"/>
    <w:rsid w:val="00012399"/>
    <w:rsid w:val="00020B62"/>
    <w:rsid w:val="000223DB"/>
    <w:rsid w:val="0003361C"/>
    <w:rsid w:val="00034E1D"/>
    <w:rsid w:val="00035364"/>
    <w:rsid w:val="00036D72"/>
    <w:rsid w:val="00040277"/>
    <w:rsid w:val="00042381"/>
    <w:rsid w:val="00053FF2"/>
    <w:rsid w:val="00054FAB"/>
    <w:rsid w:val="00056468"/>
    <w:rsid w:val="00056E66"/>
    <w:rsid w:val="000670FC"/>
    <w:rsid w:val="0007392B"/>
    <w:rsid w:val="0008246F"/>
    <w:rsid w:val="00084646"/>
    <w:rsid w:val="00092D84"/>
    <w:rsid w:val="00097CA9"/>
    <w:rsid w:val="000A089B"/>
    <w:rsid w:val="000A3B81"/>
    <w:rsid w:val="000A4FF9"/>
    <w:rsid w:val="000A52BC"/>
    <w:rsid w:val="000A64D7"/>
    <w:rsid w:val="000A7893"/>
    <w:rsid w:val="000B4A1B"/>
    <w:rsid w:val="000C0022"/>
    <w:rsid w:val="000C342E"/>
    <w:rsid w:val="000C40F6"/>
    <w:rsid w:val="000C4860"/>
    <w:rsid w:val="000D692A"/>
    <w:rsid w:val="000E08AF"/>
    <w:rsid w:val="000E16B4"/>
    <w:rsid w:val="000E1A2C"/>
    <w:rsid w:val="000F2C5E"/>
    <w:rsid w:val="00104549"/>
    <w:rsid w:val="00104B5C"/>
    <w:rsid w:val="00104C37"/>
    <w:rsid w:val="0010501B"/>
    <w:rsid w:val="0014594A"/>
    <w:rsid w:val="00151416"/>
    <w:rsid w:val="00152E08"/>
    <w:rsid w:val="00157AB5"/>
    <w:rsid w:val="0017307A"/>
    <w:rsid w:val="0018441F"/>
    <w:rsid w:val="0018555B"/>
    <w:rsid w:val="001A10C6"/>
    <w:rsid w:val="001A2C53"/>
    <w:rsid w:val="001A537D"/>
    <w:rsid w:val="001B3CE4"/>
    <w:rsid w:val="001C1801"/>
    <w:rsid w:val="001C188D"/>
    <w:rsid w:val="001D0B34"/>
    <w:rsid w:val="001D164B"/>
    <w:rsid w:val="001D3947"/>
    <w:rsid w:val="001D5427"/>
    <w:rsid w:val="001D6154"/>
    <w:rsid w:val="001E4911"/>
    <w:rsid w:val="001F04A8"/>
    <w:rsid w:val="001F140B"/>
    <w:rsid w:val="001F22FB"/>
    <w:rsid w:val="001F4A47"/>
    <w:rsid w:val="00210155"/>
    <w:rsid w:val="002127CC"/>
    <w:rsid w:val="0022167D"/>
    <w:rsid w:val="0022244B"/>
    <w:rsid w:val="00232B67"/>
    <w:rsid w:val="00256CAC"/>
    <w:rsid w:val="002658D7"/>
    <w:rsid w:val="0027051A"/>
    <w:rsid w:val="00274119"/>
    <w:rsid w:val="00276328"/>
    <w:rsid w:val="00277EB7"/>
    <w:rsid w:val="00284F97"/>
    <w:rsid w:val="00295EF2"/>
    <w:rsid w:val="002A3CFB"/>
    <w:rsid w:val="002A722E"/>
    <w:rsid w:val="002B0E72"/>
    <w:rsid w:val="002B1285"/>
    <w:rsid w:val="002B22AC"/>
    <w:rsid w:val="002C1810"/>
    <w:rsid w:val="002C5BCF"/>
    <w:rsid w:val="002D7192"/>
    <w:rsid w:val="002E133C"/>
    <w:rsid w:val="002E53B2"/>
    <w:rsid w:val="002F2662"/>
    <w:rsid w:val="002F2C9F"/>
    <w:rsid w:val="002F6C20"/>
    <w:rsid w:val="003013E6"/>
    <w:rsid w:val="003023B1"/>
    <w:rsid w:val="00302B74"/>
    <w:rsid w:val="00302D27"/>
    <w:rsid w:val="00315034"/>
    <w:rsid w:val="0031781F"/>
    <w:rsid w:val="00326DAE"/>
    <w:rsid w:val="00361950"/>
    <w:rsid w:val="0036203F"/>
    <w:rsid w:val="00365FA0"/>
    <w:rsid w:val="00366DA5"/>
    <w:rsid w:val="00370763"/>
    <w:rsid w:val="00371A04"/>
    <w:rsid w:val="00381FA8"/>
    <w:rsid w:val="003854D7"/>
    <w:rsid w:val="003900D1"/>
    <w:rsid w:val="00396B2D"/>
    <w:rsid w:val="003A0BF5"/>
    <w:rsid w:val="003A247F"/>
    <w:rsid w:val="003A3278"/>
    <w:rsid w:val="003A3D74"/>
    <w:rsid w:val="003A7D33"/>
    <w:rsid w:val="003B5407"/>
    <w:rsid w:val="003B7D6E"/>
    <w:rsid w:val="003C156C"/>
    <w:rsid w:val="003D2411"/>
    <w:rsid w:val="003E0E51"/>
    <w:rsid w:val="003E47CF"/>
    <w:rsid w:val="003E5A1D"/>
    <w:rsid w:val="003E7240"/>
    <w:rsid w:val="00403FC5"/>
    <w:rsid w:val="00404358"/>
    <w:rsid w:val="00404DEF"/>
    <w:rsid w:val="004160A7"/>
    <w:rsid w:val="0041663C"/>
    <w:rsid w:val="00416FC2"/>
    <w:rsid w:val="00416FC8"/>
    <w:rsid w:val="00421093"/>
    <w:rsid w:val="0042399C"/>
    <w:rsid w:val="004254EF"/>
    <w:rsid w:val="004316D1"/>
    <w:rsid w:val="0043333E"/>
    <w:rsid w:val="00442627"/>
    <w:rsid w:val="004538E8"/>
    <w:rsid w:val="00461A82"/>
    <w:rsid w:val="00463E7E"/>
    <w:rsid w:val="00470CCE"/>
    <w:rsid w:val="00480581"/>
    <w:rsid w:val="00494E23"/>
    <w:rsid w:val="004A365B"/>
    <w:rsid w:val="004A49F8"/>
    <w:rsid w:val="004B300B"/>
    <w:rsid w:val="004C4B34"/>
    <w:rsid w:val="004D357C"/>
    <w:rsid w:val="004D60ED"/>
    <w:rsid w:val="004E1375"/>
    <w:rsid w:val="004E34BA"/>
    <w:rsid w:val="004E3BB6"/>
    <w:rsid w:val="004E5558"/>
    <w:rsid w:val="004E56AF"/>
    <w:rsid w:val="004F1510"/>
    <w:rsid w:val="004F4298"/>
    <w:rsid w:val="005017C5"/>
    <w:rsid w:val="00505F08"/>
    <w:rsid w:val="00511B98"/>
    <w:rsid w:val="00516349"/>
    <w:rsid w:val="005208F9"/>
    <w:rsid w:val="00541457"/>
    <w:rsid w:val="0054472D"/>
    <w:rsid w:val="00544B11"/>
    <w:rsid w:val="00554908"/>
    <w:rsid w:val="00554AD3"/>
    <w:rsid w:val="00561C38"/>
    <w:rsid w:val="00563858"/>
    <w:rsid w:val="005643A8"/>
    <w:rsid w:val="00573057"/>
    <w:rsid w:val="005806C7"/>
    <w:rsid w:val="00584E0F"/>
    <w:rsid w:val="005861BC"/>
    <w:rsid w:val="00586C67"/>
    <w:rsid w:val="00586E7F"/>
    <w:rsid w:val="005911E6"/>
    <w:rsid w:val="00594F36"/>
    <w:rsid w:val="00596374"/>
    <w:rsid w:val="005A283E"/>
    <w:rsid w:val="005A5E61"/>
    <w:rsid w:val="005B010B"/>
    <w:rsid w:val="005B040F"/>
    <w:rsid w:val="005C264C"/>
    <w:rsid w:val="005C32BE"/>
    <w:rsid w:val="005C6DE7"/>
    <w:rsid w:val="005D6F11"/>
    <w:rsid w:val="005E1D27"/>
    <w:rsid w:val="005E7030"/>
    <w:rsid w:val="005F0599"/>
    <w:rsid w:val="005F33AB"/>
    <w:rsid w:val="005F6348"/>
    <w:rsid w:val="005F7E7B"/>
    <w:rsid w:val="006040D8"/>
    <w:rsid w:val="00604D95"/>
    <w:rsid w:val="00607916"/>
    <w:rsid w:val="00613BAD"/>
    <w:rsid w:val="0061767F"/>
    <w:rsid w:val="00620416"/>
    <w:rsid w:val="006221FF"/>
    <w:rsid w:val="006225A3"/>
    <w:rsid w:val="006251B7"/>
    <w:rsid w:val="00627614"/>
    <w:rsid w:val="00634528"/>
    <w:rsid w:val="0063760D"/>
    <w:rsid w:val="006612D6"/>
    <w:rsid w:val="0066554D"/>
    <w:rsid w:val="006674A6"/>
    <w:rsid w:val="00673A7E"/>
    <w:rsid w:val="00681B6B"/>
    <w:rsid w:val="00685D41"/>
    <w:rsid w:val="006916F2"/>
    <w:rsid w:val="00697964"/>
    <w:rsid w:val="006A6D60"/>
    <w:rsid w:val="006A741C"/>
    <w:rsid w:val="006B59F4"/>
    <w:rsid w:val="006B6E34"/>
    <w:rsid w:val="006C2CBF"/>
    <w:rsid w:val="006C33EB"/>
    <w:rsid w:val="006C3BEF"/>
    <w:rsid w:val="006C4DF6"/>
    <w:rsid w:val="006D7F0F"/>
    <w:rsid w:val="006E1996"/>
    <w:rsid w:val="006E3862"/>
    <w:rsid w:val="006F1B09"/>
    <w:rsid w:val="006F34EE"/>
    <w:rsid w:val="006F5F61"/>
    <w:rsid w:val="00711CE8"/>
    <w:rsid w:val="00714EDB"/>
    <w:rsid w:val="007165FF"/>
    <w:rsid w:val="00722AA6"/>
    <w:rsid w:val="00726B0D"/>
    <w:rsid w:val="0073059E"/>
    <w:rsid w:val="0073145C"/>
    <w:rsid w:val="00733E24"/>
    <w:rsid w:val="00740721"/>
    <w:rsid w:val="00740D60"/>
    <w:rsid w:val="00740ECD"/>
    <w:rsid w:val="00745C08"/>
    <w:rsid w:val="00751AA3"/>
    <w:rsid w:val="007520C1"/>
    <w:rsid w:val="0076611F"/>
    <w:rsid w:val="00772968"/>
    <w:rsid w:val="00772CBD"/>
    <w:rsid w:val="00772F15"/>
    <w:rsid w:val="007751F7"/>
    <w:rsid w:val="00777FBE"/>
    <w:rsid w:val="00792060"/>
    <w:rsid w:val="0079509C"/>
    <w:rsid w:val="007A5DBA"/>
    <w:rsid w:val="007B13BF"/>
    <w:rsid w:val="007B6FC6"/>
    <w:rsid w:val="007C13E6"/>
    <w:rsid w:val="007C4A37"/>
    <w:rsid w:val="007D0667"/>
    <w:rsid w:val="007D237B"/>
    <w:rsid w:val="007D4017"/>
    <w:rsid w:val="007E1A91"/>
    <w:rsid w:val="007E1BC6"/>
    <w:rsid w:val="007E495C"/>
    <w:rsid w:val="007E7B91"/>
    <w:rsid w:val="0080014F"/>
    <w:rsid w:val="008016CA"/>
    <w:rsid w:val="008179A4"/>
    <w:rsid w:val="00817FBD"/>
    <w:rsid w:val="008226F7"/>
    <w:rsid w:val="0082514C"/>
    <w:rsid w:val="008356EF"/>
    <w:rsid w:val="00835D38"/>
    <w:rsid w:val="00836858"/>
    <w:rsid w:val="00837A68"/>
    <w:rsid w:val="00844679"/>
    <w:rsid w:val="00844C0D"/>
    <w:rsid w:val="00864CC4"/>
    <w:rsid w:val="00865D83"/>
    <w:rsid w:val="00875B19"/>
    <w:rsid w:val="00890F77"/>
    <w:rsid w:val="0089773E"/>
    <w:rsid w:val="008A01EC"/>
    <w:rsid w:val="008A28A8"/>
    <w:rsid w:val="008A64A8"/>
    <w:rsid w:val="008A72F5"/>
    <w:rsid w:val="008B751F"/>
    <w:rsid w:val="008C24E4"/>
    <w:rsid w:val="008C65B0"/>
    <w:rsid w:val="008D1ADB"/>
    <w:rsid w:val="008D3B55"/>
    <w:rsid w:val="008D4466"/>
    <w:rsid w:val="008D47FB"/>
    <w:rsid w:val="008E717A"/>
    <w:rsid w:val="008F15BB"/>
    <w:rsid w:val="008F2602"/>
    <w:rsid w:val="008F6C4D"/>
    <w:rsid w:val="00925880"/>
    <w:rsid w:val="00927067"/>
    <w:rsid w:val="00931A73"/>
    <w:rsid w:val="00932D06"/>
    <w:rsid w:val="009335C4"/>
    <w:rsid w:val="00935C66"/>
    <w:rsid w:val="009369A1"/>
    <w:rsid w:val="009375C3"/>
    <w:rsid w:val="00941860"/>
    <w:rsid w:val="00975566"/>
    <w:rsid w:val="00990EF7"/>
    <w:rsid w:val="00992512"/>
    <w:rsid w:val="00992A2C"/>
    <w:rsid w:val="00993818"/>
    <w:rsid w:val="00997BE6"/>
    <w:rsid w:val="009A1E9C"/>
    <w:rsid w:val="009B31BD"/>
    <w:rsid w:val="009B50CB"/>
    <w:rsid w:val="009B65D6"/>
    <w:rsid w:val="009B729A"/>
    <w:rsid w:val="009C4165"/>
    <w:rsid w:val="009C4802"/>
    <w:rsid w:val="009C5FB5"/>
    <w:rsid w:val="009C742A"/>
    <w:rsid w:val="009D01F5"/>
    <w:rsid w:val="009D319F"/>
    <w:rsid w:val="009D4403"/>
    <w:rsid w:val="009E1A7C"/>
    <w:rsid w:val="009E1CE6"/>
    <w:rsid w:val="009F2FCC"/>
    <w:rsid w:val="009F338D"/>
    <w:rsid w:val="009F3FE7"/>
    <w:rsid w:val="009F7410"/>
    <w:rsid w:val="00A02260"/>
    <w:rsid w:val="00A03B92"/>
    <w:rsid w:val="00A06FCE"/>
    <w:rsid w:val="00A077ED"/>
    <w:rsid w:val="00A200A0"/>
    <w:rsid w:val="00A256C9"/>
    <w:rsid w:val="00A27E19"/>
    <w:rsid w:val="00A33332"/>
    <w:rsid w:val="00A430EA"/>
    <w:rsid w:val="00A436F2"/>
    <w:rsid w:val="00A4451A"/>
    <w:rsid w:val="00A71016"/>
    <w:rsid w:val="00A80E8E"/>
    <w:rsid w:val="00A81032"/>
    <w:rsid w:val="00A8718E"/>
    <w:rsid w:val="00A97C47"/>
    <w:rsid w:val="00AA6B23"/>
    <w:rsid w:val="00AB426B"/>
    <w:rsid w:val="00AC157C"/>
    <w:rsid w:val="00AC5245"/>
    <w:rsid w:val="00AC7CB0"/>
    <w:rsid w:val="00AD042A"/>
    <w:rsid w:val="00AD1F3F"/>
    <w:rsid w:val="00AD1F43"/>
    <w:rsid w:val="00AE2A50"/>
    <w:rsid w:val="00AF07B5"/>
    <w:rsid w:val="00AF5158"/>
    <w:rsid w:val="00B02980"/>
    <w:rsid w:val="00B02FB5"/>
    <w:rsid w:val="00B058E2"/>
    <w:rsid w:val="00B31B62"/>
    <w:rsid w:val="00B42789"/>
    <w:rsid w:val="00B438F9"/>
    <w:rsid w:val="00B44279"/>
    <w:rsid w:val="00B45CE9"/>
    <w:rsid w:val="00B47A67"/>
    <w:rsid w:val="00B47E0B"/>
    <w:rsid w:val="00B53956"/>
    <w:rsid w:val="00B560BC"/>
    <w:rsid w:val="00B56C66"/>
    <w:rsid w:val="00B57EEB"/>
    <w:rsid w:val="00B624C9"/>
    <w:rsid w:val="00B720C3"/>
    <w:rsid w:val="00B7679C"/>
    <w:rsid w:val="00B84D1E"/>
    <w:rsid w:val="00B9225E"/>
    <w:rsid w:val="00B92710"/>
    <w:rsid w:val="00B96715"/>
    <w:rsid w:val="00BA1F9F"/>
    <w:rsid w:val="00BA5649"/>
    <w:rsid w:val="00BA66AF"/>
    <w:rsid w:val="00BC1664"/>
    <w:rsid w:val="00BC6587"/>
    <w:rsid w:val="00BD0AEB"/>
    <w:rsid w:val="00BD46C5"/>
    <w:rsid w:val="00BD4F73"/>
    <w:rsid w:val="00BE0548"/>
    <w:rsid w:val="00BE0BE4"/>
    <w:rsid w:val="00BE5035"/>
    <w:rsid w:val="00BF210F"/>
    <w:rsid w:val="00BF7F3D"/>
    <w:rsid w:val="00C142A1"/>
    <w:rsid w:val="00C14BAD"/>
    <w:rsid w:val="00C1599A"/>
    <w:rsid w:val="00C16286"/>
    <w:rsid w:val="00C2398A"/>
    <w:rsid w:val="00C27E57"/>
    <w:rsid w:val="00C43F50"/>
    <w:rsid w:val="00C447F0"/>
    <w:rsid w:val="00C45F73"/>
    <w:rsid w:val="00C52FCE"/>
    <w:rsid w:val="00C53C5C"/>
    <w:rsid w:val="00C5488E"/>
    <w:rsid w:val="00C56A17"/>
    <w:rsid w:val="00C5782B"/>
    <w:rsid w:val="00C61698"/>
    <w:rsid w:val="00C64CFF"/>
    <w:rsid w:val="00C672C9"/>
    <w:rsid w:val="00C72F6C"/>
    <w:rsid w:val="00C74641"/>
    <w:rsid w:val="00C7613B"/>
    <w:rsid w:val="00C823DC"/>
    <w:rsid w:val="00C8409B"/>
    <w:rsid w:val="00C87E54"/>
    <w:rsid w:val="00C904AA"/>
    <w:rsid w:val="00C91D3B"/>
    <w:rsid w:val="00CB5EAA"/>
    <w:rsid w:val="00CD0868"/>
    <w:rsid w:val="00CE0084"/>
    <w:rsid w:val="00CE1F21"/>
    <w:rsid w:val="00CE1FC6"/>
    <w:rsid w:val="00CE39EA"/>
    <w:rsid w:val="00CE4BF1"/>
    <w:rsid w:val="00D1208F"/>
    <w:rsid w:val="00D206C7"/>
    <w:rsid w:val="00D3553C"/>
    <w:rsid w:val="00D3735B"/>
    <w:rsid w:val="00D46308"/>
    <w:rsid w:val="00D51D47"/>
    <w:rsid w:val="00D653EE"/>
    <w:rsid w:val="00D666E6"/>
    <w:rsid w:val="00D724C7"/>
    <w:rsid w:val="00D741DB"/>
    <w:rsid w:val="00D7727C"/>
    <w:rsid w:val="00D772EF"/>
    <w:rsid w:val="00D8596E"/>
    <w:rsid w:val="00DA1C20"/>
    <w:rsid w:val="00DA2892"/>
    <w:rsid w:val="00DA60E1"/>
    <w:rsid w:val="00DA718E"/>
    <w:rsid w:val="00DA7ACB"/>
    <w:rsid w:val="00DB0ADF"/>
    <w:rsid w:val="00DB4C42"/>
    <w:rsid w:val="00DC1635"/>
    <w:rsid w:val="00DC28C9"/>
    <w:rsid w:val="00DE79EC"/>
    <w:rsid w:val="00DF3661"/>
    <w:rsid w:val="00DF54A9"/>
    <w:rsid w:val="00DF606A"/>
    <w:rsid w:val="00E00FF9"/>
    <w:rsid w:val="00E0112F"/>
    <w:rsid w:val="00E04126"/>
    <w:rsid w:val="00E05728"/>
    <w:rsid w:val="00E05BB4"/>
    <w:rsid w:val="00E0681A"/>
    <w:rsid w:val="00E0794A"/>
    <w:rsid w:val="00E13321"/>
    <w:rsid w:val="00E1526E"/>
    <w:rsid w:val="00E211F4"/>
    <w:rsid w:val="00E30B33"/>
    <w:rsid w:val="00E31699"/>
    <w:rsid w:val="00E34AA4"/>
    <w:rsid w:val="00E361C1"/>
    <w:rsid w:val="00E37BF3"/>
    <w:rsid w:val="00E53557"/>
    <w:rsid w:val="00E618D5"/>
    <w:rsid w:val="00E64DB1"/>
    <w:rsid w:val="00E75ED4"/>
    <w:rsid w:val="00E774B1"/>
    <w:rsid w:val="00E8375F"/>
    <w:rsid w:val="00E86352"/>
    <w:rsid w:val="00E87991"/>
    <w:rsid w:val="00E952C5"/>
    <w:rsid w:val="00EA0628"/>
    <w:rsid w:val="00EA474A"/>
    <w:rsid w:val="00EA6C38"/>
    <w:rsid w:val="00EB1FF3"/>
    <w:rsid w:val="00EC1F63"/>
    <w:rsid w:val="00EC3432"/>
    <w:rsid w:val="00EE0D43"/>
    <w:rsid w:val="00EE4144"/>
    <w:rsid w:val="00EE64E5"/>
    <w:rsid w:val="00EE725E"/>
    <w:rsid w:val="00EE7939"/>
    <w:rsid w:val="00EF1C14"/>
    <w:rsid w:val="00EF5A40"/>
    <w:rsid w:val="00EF7C60"/>
    <w:rsid w:val="00F20EB3"/>
    <w:rsid w:val="00F21967"/>
    <w:rsid w:val="00F21CE6"/>
    <w:rsid w:val="00F262C5"/>
    <w:rsid w:val="00F30CC5"/>
    <w:rsid w:val="00F350F5"/>
    <w:rsid w:val="00F53FA5"/>
    <w:rsid w:val="00F554B9"/>
    <w:rsid w:val="00F57628"/>
    <w:rsid w:val="00F60D2E"/>
    <w:rsid w:val="00F60DC9"/>
    <w:rsid w:val="00F6570E"/>
    <w:rsid w:val="00F67607"/>
    <w:rsid w:val="00F709EA"/>
    <w:rsid w:val="00F719C9"/>
    <w:rsid w:val="00F72D58"/>
    <w:rsid w:val="00F77226"/>
    <w:rsid w:val="00F9355E"/>
    <w:rsid w:val="00F94289"/>
    <w:rsid w:val="00F97907"/>
    <w:rsid w:val="00FA046B"/>
    <w:rsid w:val="00FB7E05"/>
    <w:rsid w:val="00FC5C68"/>
    <w:rsid w:val="00FC5DFF"/>
    <w:rsid w:val="00FC5F54"/>
    <w:rsid w:val="00FD6358"/>
    <w:rsid w:val="00FE1A69"/>
    <w:rsid w:val="00FE1F99"/>
    <w:rsid w:val="00FE2952"/>
    <w:rsid w:val="00FE560D"/>
    <w:rsid w:val="00FE5DE7"/>
    <w:rsid w:val="00FF099F"/>
    <w:rsid w:val="00FF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ru v:ext="edit" colors="#008a3e,#00602b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53EE"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911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418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8441F"/>
    <w:pPr>
      <w:keepNext/>
      <w:widowControl w:val="0"/>
      <w:jc w:val="both"/>
      <w:outlineLvl w:val="2"/>
    </w:pPr>
    <w:rPr>
      <w:rFonts w:ascii="Tw Cen MT" w:hAnsi="Tw Cen MT"/>
      <w:b/>
      <w:bCs/>
      <w:snapToGrid w:val="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uiPriority w:val="99"/>
    <w:rsid w:val="002127CC"/>
    <w:rPr>
      <w:rFonts w:ascii="Tw Cen MT" w:hAnsi="Tw Cen MT"/>
      <w:lang w:eastAsia="it-IT"/>
    </w:rPr>
  </w:style>
  <w:style w:type="paragraph" w:styleId="Corpodeltesto">
    <w:name w:val="Body Text"/>
    <w:basedOn w:val="Normale"/>
    <w:link w:val="CorpodeltestoCarattere"/>
    <w:semiHidden/>
    <w:rsid w:val="00634528"/>
    <w:pPr>
      <w:jc w:val="both"/>
    </w:pPr>
    <w:rPr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634528"/>
    <w:rPr>
      <w:sz w:val="24"/>
      <w:szCs w:val="24"/>
    </w:rPr>
  </w:style>
  <w:style w:type="table" w:styleId="Grigliatabella">
    <w:name w:val="Table Grid"/>
    <w:basedOn w:val="Tabellanormale"/>
    <w:uiPriority w:val="59"/>
    <w:rsid w:val="006345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7D4017"/>
    <w:pPr>
      <w:spacing w:after="120"/>
      <w:ind w:left="283"/>
    </w:pPr>
    <w:rPr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D4017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F1510"/>
    <w:rPr>
      <w:color w:val="0000FF"/>
      <w:u w:val="single"/>
    </w:rPr>
  </w:style>
  <w:style w:type="character" w:customStyle="1" w:styleId="moz-txt-tag">
    <w:name w:val="moz-txt-tag"/>
    <w:basedOn w:val="Carpredefinitoparagrafo"/>
    <w:rsid w:val="0027051A"/>
  </w:style>
  <w:style w:type="paragraph" w:styleId="Paragrafoelenco">
    <w:name w:val="List Paragraph"/>
    <w:basedOn w:val="Normale"/>
    <w:uiPriority w:val="34"/>
    <w:qFormat/>
    <w:rsid w:val="00C53C5C"/>
    <w:pPr>
      <w:ind w:left="720"/>
      <w:contextualSpacing/>
    </w:pPr>
    <w:rPr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F338D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8441F"/>
    <w:rPr>
      <w:rFonts w:ascii="Tw Cen MT" w:hAnsi="Tw Cen MT"/>
      <w:b/>
      <w:bCs/>
      <w:snapToGrid w:val="0"/>
      <w:sz w:val="24"/>
    </w:rPr>
  </w:style>
  <w:style w:type="paragraph" w:styleId="Titolo">
    <w:name w:val="Title"/>
    <w:basedOn w:val="Normale"/>
    <w:link w:val="TitoloCarattere"/>
    <w:qFormat/>
    <w:rsid w:val="00CE1F21"/>
    <w:pPr>
      <w:jc w:val="center"/>
    </w:pPr>
    <w:rPr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E1F21"/>
    <w:rPr>
      <w:sz w:val="52"/>
      <w:szCs w:val="5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8246F"/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8246F"/>
  </w:style>
  <w:style w:type="character" w:styleId="Rimandonotaapidipagina">
    <w:name w:val="footnote reference"/>
    <w:basedOn w:val="Carpredefinitoparagrafo"/>
    <w:uiPriority w:val="99"/>
    <w:semiHidden/>
    <w:unhideWhenUsed/>
    <w:rsid w:val="0008246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8246F"/>
    <w:pPr>
      <w:tabs>
        <w:tab w:val="center" w:pos="4819"/>
        <w:tab w:val="right" w:pos="9638"/>
      </w:tabs>
    </w:pPr>
    <w:rPr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46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8246F"/>
    <w:pPr>
      <w:tabs>
        <w:tab w:val="center" w:pos="4819"/>
        <w:tab w:val="right" w:pos="9638"/>
      </w:tabs>
    </w:pPr>
    <w:rPr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246F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4186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ewscredits">
    <w:name w:val="news_credits"/>
    <w:basedOn w:val="Normale"/>
    <w:rsid w:val="00941860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newsdate">
    <w:name w:val="news_date"/>
    <w:basedOn w:val="Carpredefinitoparagrafo"/>
    <w:rsid w:val="00941860"/>
  </w:style>
  <w:style w:type="character" w:customStyle="1" w:styleId="newshour">
    <w:name w:val="news_hour"/>
    <w:basedOn w:val="Carpredefinitoparagrafo"/>
    <w:rsid w:val="00941860"/>
  </w:style>
  <w:style w:type="character" w:customStyle="1" w:styleId="newsback">
    <w:name w:val="news_back"/>
    <w:basedOn w:val="Carpredefinitoparagrafo"/>
    <w:rsid w:val="00941860"/>
  </w:style>
  <w:style w:type="character" w:customStyle="1" w:styleId="newsnumber">
    <w:name w:val="news_number"/>
    <w:basedOn w:val="Carpredefinitoparagrafo"/>
    <w:rsid w:val="00941860"/>
  </w:style>
  <w:style w:type="character" w:styleId="Enfasigrassetto">
    <w:name w:val="Strong"/>
    <w:basedOn w:val="Carpredefinitoparagrafo"/>
    <w:uiPriority w:val="22"/>
    <w:qFormat/>
    <w:rsid w:val="00941860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5911E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23B1"/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23B1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90F77"/>
    <w:rPr>
      <w:sz w:val="24"/>
      <w:szCs w:val="24"/>
    </w:rPr>
  </w:style>
  <w:style w:type="paragraph" w:styleId="Citazione">
    <w:name w:val="Quote"/>
    <w:basedOn w:val="Normale"/>
    <w:next w:val="Normale"/>
    <w:link w:val="CitazioneCarattere"/>
    <w:qFormat/>
    <w:rsid w:val="00D653EE"/>
    <w:rPr>
      <w:i/>
      <w:iCs/>
      <w:color w:val="000000"/>
    </w:rPr>
  </w:style>
  <w:style w:type="character" w:customStyle="1" w:styleId="CitazioneCarattere">
    <w:name w:val="Citazione Carattere"/>
    <w:basedOn w:val="Carpredefinitoparagrafo"/>
    <w:link w:val="Citazione"/>
    <w:rsid w:val="00D653EE"/>
    <w:rPr>
      <w:rFonts w:cs="Calibri"/>
      <w:i/>
      <w:iCs/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wmf"/><Relationship Id="rId7" Type="http://schemas.openxmlformats.org/officeDocument/2006/relationships/image" Target="media/image10.wmf"/><Relationship Id="rId2" Type="http://schemas.openxmlformats.org/officeDocument/2006/relationships/image" Target="media/image5.wmf"/><Relationship Id="rId1" Type="http://schemas.openxmlformats.org/officeDocument/2006/relationships/image" Target="media/image4.png"/><Relationship Id="rId6" Type="http://schemas.openxmlformats.org/officeDocument/2006/relationships/image" Target="media/image9.jpeg"/><Relationship Id="rId5" Type="http://schemas.openxmlformats.org/officeDocument/2006/relationships/image" Target="media/image8.wmf"/><Relationship Id="rId10" Type="http://schemas.openxmlformats.org/officeDocument/2006/relationships/image" Target="media/image13.png"/><Relationship Id="rId4" Type="http://schemas.openxmlformats.org/officeDocument/2006/relationships/image" Target="media/image7.wmf"/><Relationship Id="rId9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de\Dropbox\Desktop%20presidenza\Carta%20intestata%20ultim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1621C-34DA-4453-9E0B-0951E4B3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ultima.dotx</Template>
  <TotalTime>46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Minozzi</dc:creator>
  <cp:lastModifiedBy>preside</cp:lastModifiedBy>
  <cp:revision>11</cp:revision>
  <cp:lastPrinted>2014-07-23T14:30:00Z</cp:lastPrinted>
  <dcterms:created xsi:type="dcterms:W3CDTF">2015-11-16T13:03:00Z</dcterms:created>
  <dcterms:modified xsi:type="dcterms:W3CDTF">2018-11-05T08:32:00Z</dcterms:modified>
</cp:coreProperties>
</file>